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A2023" w14:textId="77777777" w:rsidR="004762F0" w:rsidRPr="007508FE" w:rsidRDefault="004C5940" w:rsidP="00AE406E">
      <w:pPr>
        <w:jc w:val="center"/>
        <w:rPr>
          <w:b/>
          <w:bCs/>
          <w:sz w:val="24"/>
        </w:rPr>
      </w:pPr>
      <w:r w:rsidRPr="007508FE">
        <w:rPr>
          <w:b/>
          <w:sz w:val="24"/>
        </w:rPr>
        <w:t>Role Profile</w:t>
      </w:r>
      <w:r w:rsidR="007508FE" w:rsidRPr="007508FE">
        <w:rPr>
          <w:b/>
          <w:sz w:val="24"/>
        </w:rPr>
        <w:t xml:space="preserve"> - </w:t>
      </w:r>
      <w:r w:rsidR="007508FE" w:rsidRPr="007508FE">
        <w:rPr>
          <w:rFonts w:ascii="Arial" w:hAnsi="Arial" w:cs="Arial"/>
          <w:b/>
        </w:rPr>
        <w:t xml:space="preserve">Youth </w:t>
      </w:r>
      <w:r w:rsidR="00D62E3F">
        <w:rPr>
          <w:rFonts w:ascii="Arial" w:hAnsi="Arial" w:cs="Arial"/>
          <w:b/>
        </w:rPr>
        <w:t xml:space="preserve">Arts </w:t>
      </w:r>
      <w:r w:rsidR="007508FE" w:rsidRPr="007508FE">
        <w:rPr>
          <w:rFonts w:ascii="Arial" w:hAnsi="Arial" w:cs="Arial"/>
          <w:b/>
        </w:rPr>
        <w:t>Worker</w:t>
      </w:r>
      <w:r w:rsidR="00FF6F55">
        <w:rPr>
          <w:rFonts w:ascii="Arial" w:hAnsi="Arial" w:cs="Arial"/>
          <w:b/>
        </w:rPr>
        <w:t xml:space="preserve"> - </w:t>
      </w:r>
      <w:r w:rsidR="00D62E3F" w:rsidRPr="00D62E3F">
        <w:rPr>
          <w:rFonts w:ascii="Arial" w:hAnsi="Arial" w:cs="Arial"/>
          <w:b/>
        </w:rPr>
        <w:t>Visual Arts, Arts and Craft</w:t>
      </w:r>
      <w:r w:rsidR="00D24749">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1276"/>
        <w:gridCol w:w="2920"/>
      </w:tblGrid>
      <w:tr w:rsidR="0026611B" w:rsidRPr="0026611B" w14:paraId="736310B0" w14:textId="77777777" w:rsidTr="004C5940">
        <w:tc>
          <w:tcPr>
            <w:tcW w:w="1985" w:type="dxa"/>
            <w:vAlign w:val="center"/>
          </w:tcPr>
          <w:p w14:paraId="1D5FB629" w14:textId="77777777" w:rsidR="004F2723" w:rsidRPr="0050401E" w:rsidRDefault="004F2723" w:rsidP="004C5940">
            <w:pPr>
              <w:jc w:val="both"/>
              <w:rPr>
                <w:rFonts w:ascii="Arial" w:hAnsi="Arial" w:cs="Arial"/>
                <w:b/>
              </w:rPr>
            </w:pPr>
            <w:r w:rsidRPr="0050401E">
              <w:rPr>
                <w:rFonts w:ascii="Arial" w:hAnsi="Arial" w:cs="Arial"/>
                <w:b/>
              </w:rPr>
              <w:t>Job title</w:t>
            </w:r>
          </w:p>
        </w:tc>
        <w:tc>
          <w:tcPr>
            <w:tcW w:w="2835" w:type="dxa"/>
            <w:vAlign w:val="center"/>
          </w:tcPr>
          <w:p w14:paraId="7BDBF565" w14:textId="77777777" w:rsidR="004F2723" w:rsidRPr="00FF6F55" w:rsidRDefault="00D62E3F" w:rsidP="004C5940">
            <w:pPr>
              <w:rPr>
                <w:rFonts w:ascii="Arial" w:hAnsi="Arial" w:cs="Arial"/>
              </w:rPr>
            </w:pPr>
            <w:r w:rsidRPr="007508FE">
              <w:rPr>
                <w:rFonts w:ascii="Arial" w:hAnsi="Arial" w:cs="Arial"/>
                <w:b/>
              </w:rPr>
              <w:t xml:space="preserve">Youth </w:t>
            </w:r>
            <w:r>
              <w:rPr>
                <w:rFonts w:ascii="Arial" w:hAnsi="Arial" w:cs="Arial"/>
                <w:b/>
              </w:rPr>
              <w:t xml:space="preserve">Arts </w:t>
            </w:r>
            <w:r w:rsidRPr="007508FE">
              <w:rPr>
                <w:rFonts w:ascii="Arial" w:hAnsi="Arial" w:cs="Arial"/>
                <w:b/>
              </w:rPr>
              <w:t>Worker</w:t>
            </w:r>
            <w:r>
              <w:rPr>
                <w:rFonts w:ascii="Arial" w:hAnsi="Arial" w:cs="Arial"/>
                <w:b/>
              </w:rPr>
              <w:t xml:space="preserve"> - </w:t>
            </w:r>
            <w:r w:rsidRPr="00D62E3F">
              <w:rPr>
                <w:rFonts w:ascii="Arial" w:hAnsi="Arial" w:cs="Arial"/>
                <w:b/>
              </w:rPr>
              <w:t>Visual Arts, Arts and Craft</w:t>
            </w:r>
          </w:p>
        </w:tc>
        <w:tc>
          <w:tcPr>
            <w:tcW w:w="1276" w:type="dxa"/>
            <w:vAlign w:val="center"/>
          </w:tcPr>
          <w:p w14:paraId="40620DDD" w14:textId="77777777" w:rsidR="004F2723" w:rsidRPr="0050401E" w:rsidRDefault="004F2723" w:rsidP="004C5940">
            <w:pPr>
              <w:jc w:val="both"/>
              <w:rPr>
                <w:rFonts w:ascii="Arial" w:hAnsi="Arial" w:cs="Arial"/>
                <w:b/>
              </w:rPr>
            </w:pPr>
            <w:r w:rsidRPr="0050401E">
              <w:rPr>
                <w:rFonts w:ascii="Arial" w:hAnsi="Arial" w:cs="Arial"/>
                <w:b/>
              </w:rPr>
              <w:t>Salary:</w:t>
            </w:r>
          </w:p>
        </w:tc>
        <w:tc>
          <w:tcPr>
            <w:tcW w:w="2920" w:type="dxa"/>
            <w:vAlign w:val="center"/>
          </w:tcPr>
          <w:p w14:paraId="0CBABFF7" w14:textId="77777777" w:rsidR="004F2723" w:rsidRPr="0026611B" w:rsidRDefault="0007172B" w:rsidP="007175AF">
            <w:pPr>
              <w:jc w:val="both"/>
              <w:rPr>
                <w:rFonts w:ascii="Arial" w:hAnsi="Arial" w:cs="Arial"/>
              </w:rPr>
            </w:pPr>
            <w:r>
              <w:rPr>
                <w:rFonts w:ascii="Arial" w:hAnsi="Arial" w:cs="Arial"/>
              </w:rPr>
              <w:t xml:space="preserve">Up to </w:t>
            </w:r>
            <w:r w:rsidR="007508FE">
              <w:rPr>
                <w:rFonts w:ascii="Arial" w:hAnsi="Arial" w:cs="Arial"/>
              </w:rPr>
              <w:t>£10.55 an hour</w:t>
            </w:r>
          </w:p>
        </w:tc>
      </w:tr>
      <w:tr w:rsidR="004F2723" w:rsidRPr="0050401E" w14:paraId="54F702F9" w14:textId="77777777" w:rsidTr="004C5940">
        <w:tc>
          <w:tcPr>
            <w:tcW w:w="1985" w:type="dxa"/>
            <w:vAlign w:val="center"/>
          </w:tcPr>
          <w:p w14:paraId="3A84255A" w14:textId="77777777" w:rsidR="004F2723" w:rsidRPr="0050401E" w:rsidRDefault="004F2723" w:rsidP="004C5940">
            <w:pPr>
              <w:jc w:val="both"/>
              <w:rPr>
                <w:rFonts w:ascii="Arial" w:hAnsi="Arial" w:cs="Arial"/>
                <w:b/>
              </w:rPr>
            </w:pPr>
            <w:r w:rsidRPr="0050401E">
              <w:rPr>
                <w:rFonts w:ascii="Arial" w:hAnsi="Arial" w:cs="Arial"/>
                <w:b/>
              </w:rPr>
              <w:t>Reporting to:</w:t>
            </w:r>
          </w:p>
        </w:tc>
        <w:tc>
          <w:tcPr>
            <w:tcW w:w="2835" w:type="dxa"/>
            <w:vAlign w:val="center"/>
          </w:tcPr>
          <w:p w14:paraId="7A99B972" w14:textId="77777777" w:rsidR="004F2723" w:rsidRPr="0050401E" w:rsidRDefault="00D62E3F" w:rsidP="004C5940">
            <w:pPr>
              <w:jc w:val="both"/>
              <w:rPr>
                <w:rFonts w:ascii="Arial" w:hAnsi="Arial" w:cs="Arial"/>
              </w:rPr>
            </w:pPr>
            <w:r>
              <w:rPr>
                <w:rFonts w:ascii="Arial" w:hAnsi="Arial" w:cs="Arial"/>
              </w:rPr>
              <w:t xml:space="preserve">Arts Coordinator </w:t>
            </w:r>
            <w:r w:rsidR="0050401E">
              <w:rPr>
                <w:rFonts w:ascii="Arial" w:hAnsi="Arial" w:cs="Arial"/>
              </w:rPr>
              <w:t xml:space="preserve"> </w:t>
            </w:r>
          </w:p>
        </w:tc>
        <w:tc>
          <w:tcPr>
            <w:tcW w:w="1276" w:type="dxa"/>
            <w:vAlign w:val="center"/>
          </w:tcPr>
          <w:p w14:paraId="766C3CC0" w14:textId="77777777" w:rsidR="004F2723" w:rsidRPr="0050401E" w:rsidRDefault="004F2723" w:rsidP="004C5940">
            <w:pPr>
              <w:jc w:val="both"/>
              <w:rPr>
                <w:rFonts w:ascii="Arial" w:hAnsi="Arial" w:cs="Arial"/>
                <w:b/>
              </w:rPr>
            </w:pPr>
            <w:r w:rsidRPr="0050401E">
              <w:rPr>
                <w:rFonts w:ascii="Arial" w:hAnsi="Arial" w:cs="Arial"/>
                <w:b/>
              </w:rPr>
              <w:t>Holidays:</w:t>
            </w:r>
          </w:p>
        </w:tc>
        <w:tc>
          <w:tcPr>
            <w:tcW w:w="2920" w:type="dxa"/>
            <w:vAlign w:val="center"/>
          </w:tcPr>
          <w:p w14:paraId="31639926" w14:textId="77777777" w:rsidR="004F2723" w:rsidRPr="0050401E" w:rsidRDefault="004C5940" w:rsidP="004C5940">
            <w:pPr>
              <w:jc w:val="both"/>
              <w:rPr>
                <w:rFonts w:ascii="Arial" w:hAnsi="Arial" w:cs="Arial"/>
              </w:rPr>
            </w:pPr>
            <w:r w:rsidRPr="0050401E">
              <w:rPr>
                <w:rFonts w:ascii="Arial" w:hAnsi="Arial" w:cs="Arial"/>
              </w:rPr>
              <w:t>33 days including bank holidays</w:t>
            </w:r>
            <w:r w:rsidR="00D24749">
              <w:rPr>
                <w:rFonts w:ascii="Arial" w:hAnsi="Arial" w:cs="Arial"/>
              </w:rPr>
              <w:t xml:space="preserve"> (pro-rata)</w:t>
            </w:r>
          </w:p>
        </w:tc>
      </w:tr>
      <w:tr w:rsidR="004F2723" w:rsidRPr="0050401E" w14:paraId="1914DAD0" w14:textId="77777777" w:rsidTr="004C5940">
        <w:trPr>
          <w:trHeight w:val="489"/>
        </w:trPr>
        <w:tc>
          <w:tcPr>
            <w:tcW w:w="1985" w:type="dxa"/>
            <w:vAlign w:val="center"/>
          </w:tcPr>
          <w:p w14:paraId="2339DED4" w14:textId="77777777" w:rsidR="004F2723" w:rsidRPr="0050401E" w:rsidRDefault="004F2723" w:rsidP="004C5940">
            <w:pPr>
              <w:jc w:val="both"/>
              <w:rPr>
                <w:rFonts w:ascii="Arial" w:hAnsi="Arial" w:cs="Arial"/>
                <w:b/>
              </w:rPr>
            </w:pPr>
            <w:r w:rsidRPr="0050401E">
              <w:rPr>
                <w:rFonts w:ascii="Arial" w:hAnsi="Arial" w:cs="Arial"/>
                <w:b/>
              </w:rPr>
              <w:t>Location:</w:t>
            </w:r>
          </w:p>
        </w:tc>
        <w:tc>
          <w:tcPr>
            <w:tcW w:w="2835" w:type="dxa"/>
            <w:vAlign w:val="center"/>
          </w:tcPr>
          <w:p w14:paraId="7E2632B8" w14:textId="77777777" w:rsidR="004F2723" w:rsidRPr="0050401E" w:rsidRDefault="00AE406E" w:rsidP="006E7181">
            <w:pPr>
              <w:jc w:val="both"/>
              <w:rPr>
                <w:rFonts w:ascii="Arial" w:hAnsi="Arial" w:cs="Arial"/>
              </w:rPr>
            </w:pPr>
            <w:r>
              <w:rPr>
                <w:rFonts w:ascii="Arial" w:hAnsi="Arial" w:cs="Arial"/>
              </w:rPr>
              <w:t>Future</w:t>
            </w:r>
            <w:r w:rsidR="004C5940" w:rsidRPr="0050401E">
              <w:rPr>
                <w:rFonts w:ascii="Arial" w:hAnsi="Arial" w:cs="Arial"/>
              </w:rPr>
              <w:t xml:space="preserve"> Youth Zone</w:t>
            </w:r>
          </w:p>
        </w:tc>
        <w:tc>
          <w:tcPr>
            <w:tcW w:w="1276" w:type="dxa"/>
            <w:vAlign w:val="center"/>
          </w:tcPr>
          <w:p w14:paraId="1A74B688" w14:textId="77777777" w:rsidR="004F2723" w:rsidRPr="0050401E" w:rsidRDefault="004F2723" w:rsidP="004C5940">
            <w:pPr>
              <w:jc w:val="both"/>
              <w:rPr>
                <w:rFonts w:ascii="Arial" w:hAnsi="Arial" w:cs="Arial"/>
                <w:b/>
              </w:rPr>
            </w:pPr>
            <w:r w:rsidRPr="0050401E">
              <w:rPr>
                <w:rFonts w:ascii="Arial" w:hAnsi="Arial" w:cs="Arial"/>
                <w:b/>
              </w:rPr>
              <w:t>Hours</w:t>
            </w:r>
            <w:r w:rsidR="00445C72" w:rsidRPr="0050401E">
              <w:rPr>
                <w:rFonts w:ascii="Arial" w:hAnsi="Arial" w:cs="Arial"/>
                <w:b/>
              </w:rPr>
              <w:t>:</w:t>
            </w:r>
          </w:p>
        </w:tc>
        <w:tc>
          <w:tcPr>
            <w:tcW w:w="2920" w:type="dxa"/>
            <w:vAlign w:val="center"/>
          </w:tcPr>
          <w:p w14:paraId="0A8B3249" w14:textId="77777777" w:rsidR="004F2723" w:rsidRPr="0050401E" w:rsidRDefault="0007172B" w:rsidP="00AE406E">
            <w:pPr>
              <w:rPr>
                <w:rFonts w:ascii="Arial" w:hAnsi="Arial" w:cs="Arial"/>
              </w:rPr>
            </w:pPr>
            <w:r>
              <w:rPr>
                <w:rFonts w:ascii="Arial" w:hAnsi="Arial" w:cs="Arial"/>
              </w:rPr>
              <w:t xml:space="preserve">Between </w:t>
            </w:r>
            <w:r w:rsidR="007508FE">
              <w:rPr>
                <w:rFonts w:ascii="Arial" w:hAnsi="Arial" w:cs="Arial"/>
              </w:rPr>
              <w:t xml:space="preserve">9 </w:t>
            </w:r>
            <w:r>
              <w:rPr>
                <w:rFonts w:ascii="Arial" w:hAnsi="Arial" w:cs="Arial"/>
              </w:rPr>
              <w:t>to</w:t>
            </w:r>
            <w:r w:rsidR="007508FE">
              <w:rPr>
                <w:rFonts w:ascii="Arial" w:hAnsi="Arial" w:cs="Arial"/>
              </w:rPr>
              <w:t xml:space="preserve"> 26</w:t>
            </w:r>
            <w:r w:rsidR="007508FE" w:rsidRPr="003109C9">
              <w:rPr>
                <w:rFonts w:ascii="Arial" w:hAnsi="Arial" w:cs="Arial"/>
              </w:rPr>
              <w:t xml:space="preserve"> hours per week</w:t>
            </w:r>
            <w:r>
              <w:rPr>
                <w:rFonts w:ascii="Arial" w:hAnsi="Arial" w:cs="Arial"/>
              </w:rPr>
              <w:t xml:space="preserve">, </w:t>
            </w:r>
            <w:r w:rsidR="007508FE">
              <w:rPr>
                <w:rFonts w:ascii="Arial" w:hAnsi="Arial" w:cs="Arial"/>
              </w:rPr>
              <w:t>evening</w:t>
            </w:r>
            <w:r>
              <w:rPr>
                <w:rFonts w:ascii="Arial" w:hAnsi="Arial" w:cs="Arial"/>
              </w:rPr>
              <w:t>s</w:t>
            </w:r>
            <w:r w:rsidR="007508FE">
              <w:rPr>
                <w:rFonts w:ascii="Arial" w:hAnsi="Arial" w:cs="Arial"/>
              </w:rPr>
              <w:t xml:space="preserve"> and weekends</w:t>
            </w:r>
            <w:r>
              <w:rPr>
                <w:rFonts w:ascii="Arial" w:hAnsi="Arial" w:cs="Arial"/>
              </w:rPr>
              <w:t>.</w:t>
            </w:r>
            <w:r w:rsidR="007508FE">
              <w:rPr>
                <w:rFonts w:ascii="Arial" w:hAnsi="Arial" w:cs="Arial"/>
              </w:rPr>
              <w:t xml:space="preserve"> </w:t>
            </w:r>
            <w:r>
              <w:rPr>
                <w:rFonts w:ascii="Arial" w:hAnsi="Arial" w:cs="Arial"/>
                <w:b/>
              </w:rPr>
              <w:t>*M</w:t>
            </w:r>
            <w:r w:rsidR="007508FE">
              <w:rPr>
                <w:rFonts w:ascii="Arial" w:hAnsi="Arial" w:cs="Arial"/>
                <w:b/>
              </w:rPr>
              <w:t>ultiple</w:t>
            </w:r>
            <w:r w:rsidR="007508FE" w:rsidRPr="00A755D9">
              <w:rPr>
                <w:rFonts w:ascii="Arial" w:hAnsi="Arial" w:cs="Arial"/>
                <w:b/>
              </w:rPr>
              <w:t xml:space="preserve"> positions available</w:t>
            </w:r>
            <w:r>
              <w:rPr>
                <w:rFonts w:ascii="Arial" w:hAnsi="Arial" w:cs="Arial"/>
                <w:b/>
              </w:rPr>
              <w:t>.</w:t>
            </w:r>
          </w:p>
        </w:tc>
      </w:tr>
      <w:tr w:rsidR="00AE406E" w:rsidRPr="0050401E" w14:paraId="05AB0C42" w14:textId="77777777" w:rsidTr="00E97B27">
        <w:trPr>
          <w:trHeight w:val="489"/>
        </w:trPr>
        <w:tc>
          <w:tcPr>
            <w:tcW w:w="1985" w:type="dxa"/>
            <w:vAlign w:val="center"/>
          </w:tcPr>
          <w:p w14:paraId="501B0B31" w14:textId="77777777" w:rsidR="00AE406E" w:rsidRPr="0050401E" w:rsidRDefault="00AE406E" w:rsidP="004C5940">
            <w:pPr>
              <w:jc w:val="both"/>
              <w:rPr>
                <w:rFonts w:ascii="Arial" w:hAnsi="Arial" w:cs="Arial"/>
                <w:b/>
              </w:rPr>
            </w:pPr>
            <w:r>
              <w:rPr>
                <w:rFonts w:ascii="Arial" w:hAnsi="Arial" w:cs="Arial"/>
                <w:b/>
              </w:rPr>
              <w:t>The Person:</w:t>
            </w:r>
          </w:p>
        </w:tc>
        <w:tc>
          <w:tcPr>
            <w:tcW w:w="7031" w:type="dxa"/>
            <w:gridSpan w:val="3"/>
            <w:vAlign w:val="center"/>
          </w:tcPr>
          <w:p w14:paraId="38894865" w14:textId="77777777" w:rsidR="00AE406E" w:rsidRDefault="0040463D" w:rsidP="004C5940">
            <w:pPr>
              <w:jc w:val="both"/>
              <w:rPr>
                <w:rFonts w:ascii="Arial" w:hAnsi="Arial" w:cs="Arial"/>
              </w:rPr>
            </w:pPr>
            <w:r w:rsidRPr="00BE31CB">
              <w:rPr>
                <w:rFonts w:ascii="Arial" w:hAnsi="Arial" w:cs="Arial"/>
                <w:sz w:val="21"/>
                <w:szCs w:val="21"/>
              </w:rPr>
              <w:t xml:space="preserve">Do you want to use your artistic and creative talents to make the lives of young people better? </w:t>
            </w:r>
            <w:r w:rsidR="00D24749">
              <w:rPr>
                <w:rFonts w:ascii="Arial" w:hAnsi="Arial" w:cs="Arial"/>
                <w:sz w:val="21"/>
                <w:szCs w:val="21"/>
              </w:rPr>
              <w:t>Are you fun, v</w:t>
            </w:r>
            <w:r w:rsidRPr="00BE31CB">
              <w:rPr>
                <w:rFonts w:ascii="Arial" w:hAnsi="Arial" w:cs="Arial"/>
                <w:sz w:val="21"/>
                <w:szCs w:val="21"/>
              </w:rPr>
              <w:t>ibrant, creative and committed to supporting young people and nurturing talent</w:t>
            </w:r>
            <w:r>
              <w:rPr>
                <w:rFonts w:ascii="Arial" w:hAnsi="Arial" w:cs="Arial"/>
                <w:sz w:val="21"/>
                <w:szCs w:val="21"/>
              </w:rPr>
              <w:t xml:space="preserve"> </w:t>
            </w:r>
            <w:r w:rsidR="00D24749">
              <w:rPr>
                <w:rFonts w:ascii="Arial" w:hAnsi="Arial" w:cs="Arial"/>
                <w:sz w:val="21"/>
                <w:szCs w:val="21"/>
              </w:rPr>
              <w:t xml:space="preserve">and do you have a </w:t>
            </w:r>
            <w:r>
              <w:rPr>
                <w:rFonts w:ascii="Arial" w:hAnsi="Arial" w:cs="Arial"/>
                <w:sz w:val="21"/>
                <w:szCs w:val="21"/>
              </w:rPr>
              <w:t>range of visual arts skills to offer young people?</w:t>
            </w:r>
          </w:p>
        </w:tc>
      </w:tr>
      <w:tr w:rsidR="00AE406E" w:rsidRPr="0050401E" w14:paraId="7691B08F" w14:textId="77777777" w:rsidTr="00E22EE1">
        <w:trPr>
          <w:trHeight w:val="489"/>
        </w:trPr>
        <w:tc>
          <w:tcPr>
            <w:tcW w:w="1985" w:type="dxa"/>
            <w:vAlign w:val="center"/>
          </w:tcPr>
          <w:p w14:paraId="0E01F0FC" w14:textId="77777777" w:rsidR="00AE406E" w:rsidRDefault="00AE406E" w:rsidP="00AE406E">
            <w:pPr>
              <w:jc w:val="both"/>
              <w:rPr>
                <w:rFonts w:ascii="Arial" w:hAnsi="Arial" w:cs="Arial"/>
                <w:b/>
              </w:rPr>
            </w:pPr>
            <w:bookmarkStart w:id="0" w:name="_Hlk534970527"/>
            <w:r w:rsidRPr="0050401E">
              <w:rPr>
                <w:rFonts w:ascii="Arial" w:hAnsi="Arial" w:cs="Arial"/>
                <w:b/>
              </w:rPr>
              <w:t>Key Relationships:</w:t>
            </w:r>
          </w:p>
        </w:tc>
        <w:tc>
          <w:tcPr>
            <w:tcW w:w="7031" w:type="dxa"/>
            <w:gridSpan w:val="3"/>
          </w:tcPr>
          <w:p w14:paraId="7B869F14" w14:textId="2D67090B" w:rsidR="00AE406E" w:rsidRDefault="0007172B" w:rsidP="00AE406E">
            <w:pPr>
              <w:jc w:val="both"/>
              <w:rPr>
                <w:rFonts w:ascii="Arial" w:hAnsi="Arial" w:cs="Arial"/>
              </w:rPr>
            </w:pPr>
            <w:r>
              <w:rPr>
                <w:rFonts w:ascii="Arial" w:hAnsi="Arial" w:cs="Arial"/>
              </w:rPr>
              <w:t xml:space="preserve">Core Management team, </w:t>
            </w:r>
            <w:r w:rsidR="005D7213">
              <w:rPr>
                <w:rFonts w:ascii="Arial" w:hAnsi="Arial" w:cs="Arial"/>
              </w:rPr>
              <w:t xml:space="preserve">Youth Work Managers, </w:t>
            </w:r>
            <w:bookmarkStart w:id="1" w:name="_GoBack"/>
            <w:bookmarkEnd w:id="1"/>
            <w:r w:rsidR="00AE406E" w:rsidRPr="0026611B">
              <w:rPr>
                <w:rFonts w:ascii="Arial" w:hAnsi="Arial" w:cs="Arial"/>
              </w:rPr>
              <w:t>OnSide, External Stakeholders,</w:t>
            </w:r>
            <w:r w:rsidR="00076F9D">
              <w:rPr>
                <w:rFonts w:ascii="Arial" w:hAnsi="Arial" w:cs="Arial"/>
              </w:rPr>
              <w:t xml:space="preserve"> </w:t>
            </w:r>
            <w:r w:rsidR="00AE406E" w:rsidRPr="0026611B">
              <w:rPr>
                <w:rFonts w:ascii="Arial" w:hAnsi="Arial" w:cs="Arial"/>
              </w:rPr>
              <w:t>Young People</w:t>
            </w:r>
            <w:r>
              <w:rPr>
                <w:rFonts w:ascii="Arial" w:hAnsi="Arial" w:cs="Arial"/>
              </w:rPr>
              <w:t xml:space="preserve"> and </w:t>
            </w:r>
            <w:r w:rsidR="00AE406E" w:rsidRPr="0026611B">
              <w:rPr>
                <w:rFonts w:ascii="Arial" w:hAnsi="Arial" w:cs="Arial"/>
              </w:rPr>
              <w:t>Parents</w:t>
            </w:r>
            <w:r w:rsidR="00AE406E">
              <w:rPr>
                <w:rFonts w:ascii="Arial" w:hAnsi="Arial" w:cs="Arial"/>
              </w:rPr>
              <w:t>.</w:t>
            </w:r>
          </w:p>
        </w:tc>
      </w:tr>
      <w:tr w:rsidR="00D45130" w:rsidRPr="0050401E" w14:paraId="74A9F86A" w14:textId="77777777" w:rsidTr="004836C1">
        <w:tc>
          <w:tcPr>
            <w:tcW w:w="1985" w:type="dxa"/>
            <w:vAlign w:val="center"/>
          </w:tcPr>
          <w:p w14:paraId="4E2F462D" w14:textId="5720F24A" w:rsidR="00D45130" w:rsidRPr="0050401E" w:rsidRDefault="00D45130" w:rsidP="00D45130">
            <w:pPr>
              <w:jc w:val="both"/>
              <w:rPr>
                <w:rFonts w:ascii="Arial" w:hAnsi="Arial" w:cs="Arial"/>
                <w:b/>
              </w:rPr>
            </w:pPr>
            <w:r w:rsidRPr="003109C9">
              <w:rPr>
                <w:rFonts w:ascii="Arial" w:hAnsi="Arial" w:cs="Arial"/>
                <w:b/>
              </w:rPr>
              <w:t>Key Dates</w:t>
            </w:r>
            <w:r w:rsidR="00FD4096">
              <w:rPr>
                <w:rFonts w:ascii="Arial" w:hAnsi="Arial" w:cs="Arial"/>
                <w:b/>
              </w:rPr>
              <w:t xml:space="preserve"> </w:t>
            </w:r>
            <w:r w:rsidR="00D24749">
              <w:rPr>
                <w:rFonts w:ascii="Arial" w:hAnsi="Arial" w:cs="Arial"/>
                <w:b/>
              </w:rPr>
              <w:t>and application details</w:t>
            </w:r>
            <w:r w:rsidRPr="003109C9">
              <w:rPr>
                <w:rFonts w:ascii="Arial" w:hAnsi="Arial" w:cs="Arial"/>
                <w:b/>
              </w:rPr>
              <w:t>:</w:t>
            </w:r>
          </w:p>
        </w:tc>
        <w:tc>
          <w:tcPr>
            <w:tcW w:w="7031" w:type="dxa"/>
            <w:gridSpan w:val="3"/>
          </w:tcPr>
          <w:p w14:paraId="06A3F94E" w14:textId="77777777" w:rsidR="007310F5" w:rsidRDefault="007310F5" w:rsidP="007310F5">
            <w:pPr>
              <w:spacing w:after="0" w:line="240" w:lineRule="auto"/>
              <w:rPr>
                <w:rFonts w:ascii="Arial" w:hAnsi="Arial" w:cs="Arial"/>
                <w:b/>
              </w:rPr>
            </w:pPr>
            <w:r>
              <w:rPr>
                <w:rFonts w:ascii="Arial" w:hAnsi="Arial" w:cs="Arial"/>
                <w:b/>
              </w:rPr>
              <w:t>Closing date: 9 am</w:t>
            </w:r>
            <w:r w:rsidR="00D24749">
              <w:rPr>
                <w:rFonts w:ascii="Arial" w:hAnsi="Arial" w:cs="Arial"/>
                <w:b/>
              </w:rPr>
              <w:t>,</w:t>
            </w:r>
            <w:r>
              <w:rPr>
                <w:rFonts w:ascii="Arial" w:hAnsi="Arial" w:cs="Arial"/>
                <w:b/>
              </w:rPr>
              <w:t xml:space="preserve"> 31</w:t>
            </w:r>
            <w:r>
              <w:rPr>
                <w:rFonts w:ascii="Arial" w:hAnsi="Arial" w:cs="Arial"/>
                <w:b/>
                <w:vertAlign w:val="superscript"/>
              </w:rPr>
              <w:t>st</w:t>
            </w:r>
            <w:r>
              <w:rPr>
                <w:rFonts w:ascii="Arial" w:hAnsi="Arial" w:cs="Arial"/>
                <w:b/>
              </w:rPr>
              <w:t xml:space="preserve"> January 2019. </w:t>
            </w:r>
          </w:p>
          <w:p w14:paraId="5B9FC75A" w14:textId="3E0811E6" w:rsidR="007310F5" w:rsidRDefault="007310F5" w:rsidP="007310F5">
            <w:pPr>
              <w:spacing w:after="0" w:line="240" w:lineRule="auto"/>
              <w:rPr>
                <w:rFonts w:ascii="Arial" w:hAnsi="Arial" w:cs="Arial"/>
              </w:rPr>
            </w:pPr>
            <w:r>
              <w:rPr>
                <w:rFonts w:ascii="Arial" w:hAnsi="Arial" w:cs="Arial"/>
              </w:rPr>
              <w:t>Interviews will be held during the day on the 9</w:t>
            </w:r>
            <w:r>
              <w:rPr>
                <w:rFonts w:ascii="Arial" w:hAnsi="Arial" w:cs="Arial"/>
                <w:vertAlign w:val="superscript"/>
              </w:rPr>
              <w:t xml:space="preserve">th </w:t>
            </w:r>
            <w:r>
              <w:rPr>
                <w:rFonts w:ascii="Arial" w:hAnsi="Arial" w:cs="Arial"/>
              </w:rPr>
              <w:t>or</w:t>
            </w:r>
            <w:r w:rsidR="00FD4096">
              <w:rPr>
                <w:rFonts w:ascii="Arial" w:hAnsi="Arial" w:cs="Arial"/>
              </w:rPr>
              <w:t xml:space="preserve"> </w:t>
            </w:r>
            <w:r>
              <w:rPr>
                <w:rFonts w:ascii="Arial" w:hAnsi="Arial" w:cs="Arial"/>
              </w:rPr>
              <w:t>10</w:t>
            </w:r>
            <w:r>
              <w:rPr>
                <w:rFonts w:ascii="Arial" w:hAnsi="Arial" w:cs="Arial"/>
                <w:vertAlign w:val="superscript"/>
              </w:rPr>
              <w:t>th</w:t>
            </w:r>
            <w:r>
              <w:rPr>
                <w:rFonts w:ascii="Arial" w:hAnsi="Arial" w:cs="Arial"/>
              </w:rPr>
              <w:t xml:space="preserve"> February, or on the evening of the 12</w:t>
            </w:r>
            <w:r>
              <w:rPr>
                <w:rFonts w:ascii="Arial" w:hAnsi="Arial" w:cs="Arial"/>
                <w:vertAlign w:val="superscript"/>
              </w:rPr>
              <w:t>th</w:t>
            </w:r>
            <w:r>
              <w:rPr>
                <w:rFonts w:ascii="Arial" w:hAnsi="Arial" w:cs="Arial"/>
              </w:rPr>
              <w:t xml:space="preserve"> or 13</w:t>
            </w:r>
            <w:r>
              <w:rPr>
                <w:rFonts w:ascii="Arial" w:hAnsi="Arial" w:cs="Arial"/>
                <w:vertAlign w:val="superscript"/>
              </w:rPr>
              <w:t>th</w:t>
            </w:r>
            <w:r>
              <w:rPr>
                <w:rFonts w:ascii="Arial" w:hAnsi="Arial" w:cs="Arial"/>
              </w:rPr>
              <w:t xml:space="preserve"> February 2019. </w:t>
            </w:r>
          </w:p>
          <w:p w14:paraId="1BAFB35F" w14:textId="56A37088" w:rsidR="007310F5" w:rsidRDefault="007310F5" w:rsidP="007310F5">
            <w:r>
              <w:rPr>
                <w:rFonts w:ascii="Arial" w:hAnsi="Arial" w:cs="Arial"/>
              </w:rPr>
              <w:t>To apply</w:t>
            </w:r>
            <w:r w:rsidR="00FD4096">
              <w:rPr>
                <w:rFonts w:ascii="Arial" w:hAnsi="Arial" w:cs="Arial"/>
              </w:rPr>
              <w:t>,</w:t>
            </w:r>
            <w:r>
              <w:rPr>
                <w:rFonts w:ascii="Arial" w:hAnsi="Arial" w:cs="Arial"/>
              </w:rPr>
              <w:t xml:space="preserve"> please complete the Sessional application form, which can be found on our website.  Your completed form should be sent by email to Future Youth Zone’s Business Operations Manager: jane.vickers@futureyouthzone.com</w:t>
            </w:r>
          </w:p>
          <w:p w14:paraId="3E80F7AA" w14:textId="77777777" w:rsidR="00D45130" w:rsidRPr="0050401E" w:rsidRDefault="00D45130" w:rsidP="00D45130">
            <w:pPr>
              <w:spacing w:after="0" w:line="240" w:lineRule="auto"/>
              <w:jc w:val="both"/>
              <w:rPr>
                <w:rFonts w:ascii="Arial" w:hAnsi="Arial" w:cs="Arial"/>
              </w:rPr>
            </w:pPr>
          </w:p>
        </w:tc>
      </w:tr>
      <w:bookmarkEnd w:id="0"/>
    </w:tbl>
    <w:p w14:paraId="37ABFB89" w14:textId="77777777" w:rsidR="00D45130" w:rsidRDefault="00D45130" w:rsidP="004C5940">
      <w:pPr>
        <w:spacing w:after="0" w:line="240" w:lineRule="auto"/>
        <w:jc w:val="both"/>
        <w:rPr>
          <w:rFonts w:ascii="Arial" w:hAnsi="Arial" w:cs="Arial"/>
          <w:b/>
        </w:rPr>
      </w:pPr>
    </w:p>
    <w:p w14:paraId="5BDD8884" w14:textId="77777777" w:rsidR="00D45130" w:rsidRDefault="00D45130" w:rsidP="004C5940">
      <w:pPr>
        <w:spacing w:after="0" w:line="240" w:lineRule="auto"/>
        <w:jc w:val="both"/>
        <w:rPr>
          <w:rFonts w:ascii="Arial" w:hAnsi="Arial" w:cs="Arial"/>
          <w:b/>
        </w:rPr>
      </w:pPr>
      <w:r>
        <w:rPr>
          <w:rFonts w:ascii="Arial" w:hAnsi="Arial" w:cs="Arial"/>
          <w:b/>
          <w:noProof/>
        </w:rPr>
        <w:drawing>
          <wp:inline distT="0" distB="0" distL="0" distR="0" wp14:anchorId="6E003AF9" wp14:editId="19E35613">
            <wp:extent cx="5925820" cy="1718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820" cy="1718945"/>
                    </a:xfrm>
                    <a:prstGeom prst="rect">
                      <a:avLst/>
                    </a:prstGeom>
                    <a:noFill/>
                  </pic:spPr>
                </pic:pic>
              </a:graphicData>
            </a:graphic>
          </wp:inline>
        </w:drawing>
      </w:r>
    </w:p>
    <w:p w14:paraId="5CCB104F" w14:textId="77777777" w:rsidR="007508FE" w:rsidRDefault="007508FE" w:rsidP="004C5940">
      <w:pPr>
        <w:spacing w:after="0" w:line="240" w:lineRule="auto"/>
        <w:jc w:val="both"/>
        <w:rPr>
          <w:rFonts w:ascii="Arial" w:hAnsi="Arial" w:cs="Arial"/>
          <w:b/>
        </w:rPr>
      </w:pPr>
    </w:p>
    <w:p w14:paraId="753D972A" w14:textId="77777777" w:rsidR="007310F5" w:rsidRDefault="007310F5" w:rsidP="004C5940">
      <w:pPr>
        <w:spacing w:after="0" w:line="240" w:lineRule="auto"/>
        <w:jc w:val="both"/>
        <w:rPr>
          <w:rFonts w:ascii="Arial" w:hAnsi="Arial" w:cs="Arial"/>
          <w:b/>
        </w:rPr>
      </w:pPr>
    </w:p>
    <w:p w14:paraId="56DD18BF" w14:textId="77777777" w:rsidR="007310F5" w:rsidRDefault="007310F5" w:rsidP="004C5940">
      <w:pPr>
        <w:spacing w:after="0" w:line="240" w:lineRule="auto"/>
        <w:jc w:val="both"/>
        <w:rPr>
          <w:rFonts w:ascii="Arial" w:hAnsi="Arial" w:cs="Arial"/>
          <w:b/>
        </w:rPr>
      </w:pPr>
    </w:p>
    <w:p w14:paraId="7B0B4634" w14:textId="77777777" w:rsidR="007310F5" w:rsidRDefault="007310F5" w:rsidP="004C5940">
      <w:pPr>
        <w:spacing w:after="0" w:line="240" w:lineRule="auto"/>
        <w:jc w:val="both"/>
        <w:rPr>
          <w:rFonts w:ascii="Arial" w:hAnsi="Arial" w:cs="Arial"/>
          <w:b/>
        </w:rPr>
      </w:pPr>
    </w:p>
    <w:p w14:paraId="7A912B87" w14:textId="77777777" w:rsidR="00D24749" w:rsidRDefault="00D24749" w:rsidP="004C5940">
      <w:pPr>
        <w:spacing w:after="0" w:line="240" w:lineRule="auto"/>
        <w:jc w:val="both"/>
        <w:rPr>
          <w:rFonts w:ascii="Arial" w:hAnsi="Arial" w:cs="Arial"/>
          <w:b/>
        </w:rPr>
      </w:pPr>
    </w:p>
    <w:p w14:paraId="38B0FFE3" w14:textId="77777777" w:rsidR="00FD4096" w:rsidRDefault="00FD4096" w:rsidP="004C5940">
      <w:pPr>
        <w:spacing w:after="0" w:line="240" w:lineRule="auto"/>
        <w:jc w:val="both"/>
        <w:rPr>
          <w:rFonts w:ascii="Arial" w:hAnsi="Arial" w:cs="Arial"/>
          <w:b/>
        </w:rPr>
      </w:pPr>
    </w:p>
    <w:p w14:paraId="5F3A6B6C" w14:textId="77777777" w:rsidR="00FD4096" w:rsidRDefault="00FD4096" w:rsidP="004C5940">
      <w:pPr>
        <w:spacing w:after="0" w:line="240" w:lineRule="auto"/>
        <w:jc w:val="both"/>
        <w:rPr>
          <w:rFonts w:ascii="Arial" w:hAnsi="Arial" w:cs="Arial"/>
          <w:b/>
        </w:rPr>
      </w:pPr>
    </w:p>
    <w:p w14:paraId="2E3FD6F3" w14:textId="79557A1C" w:rsidR="00A36C0C" w:rsidRDefault="00A36C0C" w:rsidP="004C5940">
      <w:pPr>
        <w:spacing w:after="0" w:line="240" w:lineRule="auto"/>
        <w:jc w:val="both"/>
        <w:rPr>
          <w:rFonts w:ascii="Arial" w:hAnsi="Arial" w:cs="Arial"/>
          <w:b/>
        </w:rPr>
      </w:pPr>
      <w:r w:rsidRPr="0050401E">
        <w:rPr>
          <w:rFonts w:ascii="Arial" w:hAnsi="Arial" w:cs="Arial"/>
          <w:b/>
        </w:rPr>
        <w:lastRenderedPageBreak/>
        <w:t>Job Purpose:</w:t>
      </w:r>
    </w:p>
    <w:p w14:paraId="6225FA52" w14:textId="77777777" w:rsidR="00076F9D" w:rsidRDefault="00076F9D" w:rsidP="004C5940">
      <w:pPr>
        <w:spacing w:after="0" w:line="240" w:lineRule="auto"/>
        <w:jc w:val="both"/>
        <w:rPr>
          <w:rFonts w:ascii="Arial" w:hAnsi="Arial" w:cs="Arial"/>
          <w:b/>
        </w:rPr>
      </w:pPr>
    </w:p>
    <w:p w14:paraId="66011805" w14:textId="05DC2814" w:rsidR="00A33055" w:rsidRDefault="00D62E3F" w:rsidP="00A33055">
      <w:pPr>
        <w:pStyle w:val="BodyText"/>
        <w:spacing w:line="240" w:lineRule="auto"/>
        <w:jc w:val="both"/>
        <w:rPr>
          <w:rFonts w:ascii="Arial" w:hAnsi="Arial" w:cs="Arial"/>
        </w:rPr>
      </w:pPr>
      <w:r w:rsidRPr="00287F21">
        <w:rPr>
          <w:rFonts w:ascii="Arial" w:hAnsi="Arial" w:cs="Arial"/>
          <w:lang w:eastAsia="en-GB"/>
        </w:rPr>
        <w:t>The Arts, alongside sport and Youth Work</w:t>
      </w:r>
      <w:r w:rsidR="0091652D">
        <w:rPr>
          <w:rFonts w:ascii="Arial" w:hAnsi="Arial" w:cs="Arial"/>
          <w:lang w:eastAsia="en-GB"/>
        </w:rPr>
        <w:t>,</w:t>
      </w:r>
      <w:r w:rsidRPr="00287F21">
        <w:rPr>
          <w:rFonts w:ascii="Arial" w:hAnsi="Arial" w:cs="Arial"/>
          <w:lang w:eastAsia="en-GB"/>
        </w:rPr>
        <w:t xml:space="preserve"> is at the heart of </w:t>
      </w:r>
      <w:r w:rsidR="0040463D">
        <w:rPr>
          <w:rFonts w:ascii="Arial" w:hAnsi="Arial" w:cs="Arial"/>
          <w:lang w:eastAsia="en-GB"/>
        </w:rPr>
        <w:t>Future</w:t>
      </w:r>
      <w:r>
        <w:rPr>
          <w:rFonts w:ascii="Arial" w:hAnsi="Arial" w:cs="Arial"/>
          <w:lang w:eastAsia="en-GB"/>
        </w:rPr>
        <w:t>’s</w:t>
      </w:r>
      <w:r w:rsidRPr="00287F21">
        <w:rPr>
          <w:rFonts w:ascii="Arial" w:hAnsi="Arial" w:cs="Arial"/>
          <w:lang w:eastAsia="en-GB"/>
        </w:rPr>
        <w:t xml:space="preserve"> offer to young people.  </w:t>
      </w:r>
      <w:r>
        <w:rPr>
          <w:rFonts w:ascii="Arial" w:hAnsi="Arial" w:cs="Arial"/>
          <w:lang w:eastAsia="en-GB"/>
        </w:rPr>
        <w:t>The Arts offer</w:t>
      </w:r>
      <w:r w:rsidRPr="00287F21">
        <w:rPr>
          <w:rFonts w:ascii="Arial" w:hAnsi="Arial" w:cs="Arial"/>
          <w:lang w:eastAsia="en-GB"/>
        </w:rPr>
        <w:t xml:space="preserve"> is wide ranging and include</w:t>
      </w:r>
      <w:r w:rsidR="007310F5">
        <w:rPr>
          <w:rFonts w:ascii="Arial" w:hAnsi="Arial" w:cs="Arial"/>
          <w:lang w:eastAsia="en-GB"/>
        </w:rPr>
        <w:t>s</w:t>
      </w:r>
      <w:r w:rsidRPr="00287F21">
        <w:rPr>
          <w:rFonts w:ascii="Arial" w:hAnsi="Arial" w:cs="Arial"/>
          <w:lang w:eastAsia="en-GB"/>
        </w:rPr>
        <w:t xml:space="preserve"> visual arts, music, media, dance and drama.  As a member of A</w:t>
      </w:r>
      <w:r>
        <w:rPr>
          <w:rFonts w:ascii="Arial" w:hAnsi="Arial" w:cs="Arial"/>
          <w:lang w:eastAsia="en-GB"/>
        </w:rPr>
        <w:t>rts T</w:t>
      </w:r>
      <w:r w:rsidRPr="00287F21">
        <w:rPr>
          <w:rFonts w:ascii="Arial" w:hAnsi="Arial" w:cs="Arial"/>
          <w:lang w:eastAsia="en-GB"/>
        </w:rPr>
        <w:t>eam</w:t>
      </w:r>
      <w:r w:rsidR="0040463D">
        <w:rPr>
          <w:rFonts w:ascii="Arial" w:hAnsi="Arial" w:cs="Arial"/>
          <w:lang w:eastAsia="en-GB"/>
        </w:rPr>
        <w:t>, based in the</w:t>
      </w:r>
      <w:r w:rsidR="00022C1A">
        <w:rPr>
          <w:rFonts w:ascii="Arial" w:hAnsi="Arial" w:cs="Arial"/>
          <w:lang w:eastAsia="en-GB"/>
        </w:rPr>
        <w:t xml:space="preserve"> Arts Room and leading on</w:t>
      </w:r>
      <w:r w:rsidR="0040463D">
        <w:rPr>
          <w:rFonts w:ascii="Arial" w:hAnsi="Arial" w:cs="Arial"/>
          <w:lang w:eastAsia="en-GB"/>
        </w:rPr>
        <w:t xml:space="preserve"> visual arts</w:t>
      </w:r>
      <w:r w:rsidRPr="00287F21">
        <w:rPr>
          <w:rFonts w:ascii="Arial" w:hAnsi="Arial" w:cs="Arial"/>
          <w:lang w:eastAsia="en-GB"/>
        </w:rPr>
        <w:t>, you will be key in ensuring young people have access to an exciting and creative arts programme that will be challenging, stimulating, fun, engaging and developmental.  You will be involved in</w:t>
      </w:r>
      <w:r w:rsidRPr="00287F21">
        <w:rPr>
          <w:rFonts w:ascii="Arial" w:hAnsi="Arial" w:cs="Arial"/>
        </w:rPr>
        <w:t xml:space="preserve"> teaching the fundamentals of a single</w:t>
      </w:r>
      <w:r w:rsidR="00D24749">
        <w:rPr>
          <w:rFonts w:ascii="Arial" w:hAnsi="Arial" w:cs="Arial"/>
        </w:rPr>
        <w:t>,</w:t>
      </w:r>
      <w:r w:rsidRPr="00287F21">
        <w:rPr>
          <w:rFonts w:ascii="Arial" w:hAnsi="Arial" w:cs="Arial"/>
        </w:rPr>
        <w:t xml:space="preserve"> or range of arts activities</w:t>
      </w:r>
      <w:r w:rsidR="00D24749">
        <w:rPr>
          <w:rFonts w:ascii="Arial" w:hAnsi="Arial" w:cs="Arial"/>
        </w:rPr>
        <w:t>,</w:t>
      </w:r>
      <w:r w:rsidR="00A33055">
        <w:rPr>
          <w:rFonts w:ascii="Arial" w:hAnsi="Arial" w:cs="Arial"/>
        </w:rPr>
        <w:t xml:space="preserve"> </w:t>
      </w:r>
      <w:r w:rsidR="00A33055" w:rsidRPr="00287F21">
        <w:rPr>
          <w:rFonts w:ascii="Arial" w:hAnsi="Arial" w:cs="Arial"/>
        </w:rPr>
        <w:t>enabling young people to explore their creativity and grow their skills</w:t>
      </w:r>
      <w:r w:rsidR="00A33055">
        <w:rPr>
          <w:rFonts w:ascii="Arial" w:hAnsi="Arial" w:cs="Arial"/>
        </w:rPr>
        <w:t>.</w:t>
      </w:r>
    </w:p>
    <w:p w14:paraId="530357CC" w14:textId="7A0E55CD" w:rsidR="00A33055" w:rsidRPr="00287F21" w:rsidRDefault="00A33055" w:rsidP="00A33055">
      <w:pPr>
        <w:pStyle w:val="BodyText"/>
        <w:spacing w:line="240" w:lineRule="auto"/>
        <w:jc w:val="both"/>
        <w:rPr>
          <w:rFonts w:ascii="Arial" w:hAnsi="Arial" w:cs="Arial"/>
        </w:rPr>
      </w:pPr>
      <w:r w:rsidRPr="00287F21">
        <w:rPr>
          <w:rFonts w:ascii="Arial" w:hAnsi="Arial" w:cs="Arial"/>
        </w:rPr>
        <w:t xml:space="preserve">Within the arts team we are looking for a range of talented youth arts workers to make up a team </w:t>
      </w:r>
      <w:r w:rsidR="00FD4096">
        <w:rPr>
          <w:rFonts w:ascii="Arial" w:hAnsi="Arial" w:cs="Arial"/>
        </w:rPr>
        <w:t xml:space="preserve">with a </w:t>
      </w:r>
      <w:r w:rsidRPr="00287F21">
        <w:rPr>
          <w:rFonts w:ascii="Arial" w:hAnsi="Arial" w:cs="Arial"/>
        </w:rPr>
        <w:t>diverse set of skill</w:t>
      </w:r>
      <w:r w:rsidR="00FD4096">
        <w:rPr>
          <w:rFonts w:ascii="Arial" w:hAnsi="Arial" w:cs="Arial"/>
        </w:rPr>
        <w:t>s and</w:t>
      </w:r>
      <w:r w:rsidRPr="00287F21">
        <w:rPr>
          <w:rFonts w:ascii="Arial" w:hAnsi="Arial" w:cs="Arial"/>
        </w:rPr>
        <w:t xml:space="preserve"> expertise</w:t>
      </w:r>
      <w:r w:rsidR="00D24749">
        <w:rPr>
          <w:rFonts w:ascii="Arial" w:hAnsi="Arial" w:cs="Arial"/>
        </w:rPr>
        <w:t xml:space="preserve">, </w:t>
      </w:r>
      <w:r w:rsidRPr="00287F21">
        <w:rPr>
          <w:rFonts w:ascii="Arial" w:hAnsi="Arial" w:cs="Arial"/>
        </w:rPr>
        <w:t>who are also passionate about working with young people</w:t>
      </w:r>
      <w:r w:rsidR="00D24749">
        <w:rPr>
          <w:rFonts w:ascii="Arial" w:hAnsi="Arial" w:cs="Arial"/>
        </w:rPr>
        <w:t xml:space="preserve">. Ideally, </w:t>
      </w:r>
      <w:r w:rsidRPr="00287F21">
        <w:rPr>
          <w:rFonts w:ascii="Arial" w:hAnsi="Arial" w:cs="Arial"/>
        </w:rPr>
        <w:t xml:space="preserve">you will have experience delivering one or more of the following </w:t>
      </w:r>
      <w:r w:rsidR="00FD4096">
        <w:rPr>
          <w:rFonts w:ascii="Arial" w:hAnsi="Arial" w:cs="Arial"/>
        </w:rPr>
        <w:t>arts</w:t>
      </w:r>
      <w:r w:rsidRPr="00287F21">
        <w:rPr>
          <w:rFonts w:ascii="Arial" w:hAnsi="Arial" w:cs="Arial"/>
        </w:rPr>
        <w:t>:</w:t>
      </w:r>
    </w:p>
    <w:p w14:paraId="424C2119" w14:textId="77777777" w:rsidR="00A33055" w:rsidRPr="00287F21" w:rsidRDefault="00A33055" w:rsidP="00A33055">
      <w:pPr>
        <w:pStyle w:val="BodyText"/>
        <w:numPr>
          <w:ilvl w:val="0"/>
          <w:numId w:val="35"/>
        </w:numPr>
        <w:spacing w:after="0" w:line="240" w:lineRule="auto"/>
        <w:ind w:left="714" w:hanging="357"/>
        <w:jc w:val="both"/>
        <w:rPr>
          <w:rFonts w:ascii="Arial" w:hAnsi="Arial" w:cs="Arial"/>
          <w:b/>
        </w:rPr>
      </w:pPr>
      <w:r w:rsidRPr="00287F21">
        <w:rPr>
          <w:rFonts w:ascii="Arial" w:hAnsi="Arial" w:cs="Arial"/>
        </w:rPr>
        <w:t>Visual arts (painting, drawing,</w:t>
      </w:r>
      <w:r>
        <w:rPr>
          <w:rFonts w:ascii="Arial" w:hAnsi="Arial" w:cs="Arial"/>
        </w:rPr>
        <w:t xml:space="preserve"> sculpture, set design,</w:t>
      </w:r>
      <w:r w:rsidRPr="00287F21">
        <w:rPr>
          <w:rFonts w:ascii="Arial" w:hAnsi="Arial" w:cs="Arial"/>
        </w:rPr>
        <w:t xml:space="preserve"> etc)</w:t>
      </w:r>
    </w:p>
    <w:p w14:paraId="7D9E9CD0" w14:textId="77777777" w:rsidR="00A33055" w:rsidRPr="00287F21" w:rsidRDefault="00A33055" w:rsidP="00A33055">
      <w:pPr>
        <w:pStyle w:val="BodyText"/>
        <w:numPr>
          <w:ilvl w:val="0"/>
          <w:numId w:val="35"/>
        </w:numPr>
        <w:spacing w:after="0" w:line="240" w:lineRule="auto"/>
        <w:ind w:left="714" w:hanging="357"/>
        <w:jc w:val="both"/>
        <w:rPr>
          <w:rFonts w:ascii="Arial" w:hAnsi="Arial" w:cs="Arial"/>
          <w:b/>
        </w:rPr>
      </w:pPr>
      <w:r w:rsidRPr="00287F21">
        <w:rPr>
          <w:rFonts w:ascii="Arial" w:hAnsi="Arial" w:cs="Arial"/>
        </w:rPr>
        <w:t>Photography</w:t>
      </w:r>
    </w:p>
    <w:p w14:paraId="48F2C482" w14:textId="77777777" w:rsidR="00A33055" w:rsidRPr="00287F21" w:rsidRDefault="00A33055" w:rsidP="00A33055">
      <w:pPr>
        <w:pStyle w:val="BodyText"/>
        <w:numPr>
          <w:ilvl w:val="0"/>
          <w:numId w:val="35"/>
        </w:numPr>
        <w:spacing w:after="0" w:line="240" w:lineRule="auto"/>
        <w:ind w:left="714" w:hanging="357"/>
        <w:jc w:val="both"/>
        <w:rPr>
          <w:rFonts w:ascii="Arial" w:hAnsi="Arial" w:cs="Arial"/>
        </w:rPr>
      </w:pPr>
      <w:r w:rsidRPr="00287F21">
        <w:rPr>
          <w:rFonts w:ascii="Arial" w:hAnsi="Arial" w:cs="Arial"/>
        </w:rPr>
        <w:t>Textiles</w:t>
      </w:r>
    </w:p>
    <w:p w14:paraId="24698D43" w14:textId="77777777" w:rsidR="00A33055" w:rsidRPr="00287F21" w:rsidRDefault="00A33055" w:rsidP="00A33055">
      <w:pPr>
        <w:pStyle w:val="BodyText"/>
        <w:numPr>
          <w:ilvl w:val="0"/>
          <w:numId w:val="35"/>
        </w:numPr>
        <w:spacing w:after="0" w:line="240" w:lineRule="auto"/>
        <w:ind w:left="714" w:hanging="357"/>
        <w:jc w:val="both"/>
        <w:rPr>
          <w:rFonts w:ascii="Arial" w:hAnsi="Arial" w:cs="Arial"/>
        </w:rPr>
      </w:pPr>
      <w:r w:rsidRPr="00287F21">
        <w:rPr>
          <w:rFonts w:ascii="Arial" w:hAnsi="Arial" w:cs="Arial"/>
        </w:rPr>
        <w:t>Fashion</w:t>
      </w:r>
    </w:p>
    <w:p w14:paraId="005D1B9C" w14:textId="77777777" w:rsidR="00A33055" w:rsidRPr="00287F21" w:rsidRDefault="00A33055" w:rsidP="00A33055">
      <w:pPr>
        <w:pStyle w:val="BodyText"/>
        <w:numPr>
          <w:ilvl w:val="0"/>
          <w:numId w:val="35"/>
        </w:numPr>
        <w:spacing w:after="0" w:line="240" w:lineRule="auto"/>
        <w:ind w:left="714" w:hanging="357"/>
        <w:jc w:val="both"/>
        <w:rPr>
          <w:rFonts w:ascii="Arial" w:hAnsi="Arial" w:cs="Arial"/>
        </w:rPr>
      </w:pPr>
      <w:r w:rsidRPr="00287F21">
        <w:rPr>
          <w:rFonts w:ascii="Arial" w:hAnsi="Arial" w:cs="Arial"/>
        </w:rPr>
        <w:t>Costume design</w:t>
      </w:r>
    </w:p>
    <w:p w14:paraId="0EF8E21A" w14:textId="77777777" w:rsidR="00A33055" w:rsidRPr="00287F21" w:rsidRDefault="00A33055" w:rsidP="00A33055">
      <w:pPr>
        <w:pStyle w:val="BodyText"/>
        <w:spacing w:after="0" w:line="240" w:lineRule="auto"/>
        <w:jc w:val="both"/>
        <w:rPr>
          <w:rFonts w:ascii="Arial" w:hAnsi="Arial" w:cs="Arial"/>
        </w:rPr>
      </w:pPr>
    </w:p>
    <w:p w14:paraId="7D06BC49" w14:textId="77777777" w:rsidR="00D24749" w:rsidRPr="00230C7C" w:rsidRDefault="00D24749" w:rsidP="00D24749">
      <w:pPr>
        <w:pStyle w:val="BodyText"/>
        <w:spacing w:line="240" w:lineRule="auto"/>
        <w:jc w:val="both"/>
        <w:rPr>
          <w:rFonts w:ascii="Arial" w:hAnsi="Arial" w:cs="Arial"/>
          <w:b/>
          <w:sz w:val="21"/>
          <w:szCs w:val="21"/>
        </w:rPr>
      </w:pPr>
      <w:bookmarkStart w:id="2" w:name="_Hlk534919773"/>
      <w:r w:rsidRPr="00230C7C">
        <w:rPr>
          <w:rFonts w:ascii="Arial" w:hAnsi="Arial" w:cs="Arial"/>
          <w:b/>
          <w:sz w:val="21"/>
          <w:szCs w:val="21"/>
        </w:rPr>
        <w:t>Context of the post:</w:t>
      </w:r>
    </w:p>
    <w:p w14:paraId="0672379D" w14:textId="7F46BDC2" w:rsidR="00D24749" w:rsidRPr="0070579E" w:rsidRDefault="00D24749" w:rsidP="00D24749">
      <w:pPr>
        <w:spacing w:before="100" w:after="100" w:line="240" w:lineRule="auto"/>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will be the first Youth Zone in London opened by the national charity, OnSide in Spring 2019. This is an exciting and unique opportunity to join the delivery team pre-opening and play your part in history, shaping opportunities for London’s young people and supporting </w:t>
      </w:r>
      <w:r w:rsidR="00FD4096">
        <w:rPr>
          <w:rFonts w:ascii="Arial" w:eastAsia="Times New Roman" w:hAnsi="Arial" w:cs="Arial"/>
          <w:lang w:eastAsia="en-GB"/>
        </w:rPr>
        <w:t xml:space="preserve">full time </w:t>
      </w:r>
      <w:r w:rsidRPr="0070579E">
        <w:rPr>
          <w:rFonts w:ascii="Arial" w:eastAsia="Times New Roman" w:hAnsi="Arial" w:cs="Arial"/>
          <w:lang w:eastAsia="en-GB"/>
        </w:rPr>
        <w:t>Youth Workers</w:t>
      </w:r>
      <w:r w:rsidR="00FD4096">
        <w:rPr>
          <w:rFonts w:ascii="Arial" w:eastAsia="Times New Roman" w:hAnsi="Arial" w:cs="Arial"/>
          <w:lang w:eastAsia="en-GB"/>
        </w:rPr>
        <w:t xml:space="preserve"> and Youth Work Managers.</w:t>
      </w:r>
    </w:p>
    <w:p w14:paraId="66CC27B9" w14:textId="4AEBD974" w:rsidR="00D24749" w:rsidRPr="0070579E" w:rsidRDefault="00D24749" w:rsidP="00D24749">
      <w:pPr>
        <w:spacing w:before="100" w:after="100" w:line="240" w:lineRule="auto"/>
        <w:rPr>
          <w:rFonts w:ascii="Arial" w:eastAsia="Times New Roman" w:hAnsi="Arial" w:cs="Arial"/>
          <w:lang w:eastAsia="en-GB"/>
        </w:rPr>
      </w:pPr>
      <w:r w:rsidRPr="0070579E">
        <w:rPr>
          <w:rFonts w:ascii="Arial" w:eastAsia="Times New Roman" w:hAnsi="Arial" w:cs="Arial"/>
          <w:lang w:eastAsia="en-GB"/>
        </w:rPr>
        <w:t>The Future, like all OnSide Youth Zone’s, exists to give young people, particularly those who are disadvantaged, somewhere to go, something to do and someone to talk to. Each Youth Zone is op</w:t>
      </w:r>
      <w:r w:rsidR="00B30B37">
        <w:rPr>
          <w:rFonts w:ascii="Arial" w:eastAsia="Times New Roman" w:hAnsi="Arial" w:cs="Arial"/>
          <w:lang w:eastAsia="en-GB"/>
        </w:rPr>
        <w:t xml:space="preserve">en </w:t>
      </w:r>
      <w:r w:rsidRPr="0070579E">
        <w:rPr>
          <w:rFonts w:ascii="Arial" w:eastAsia="Times New Roman" w:hAnsi="Arial" w:cs="Arial"/>
          <w:lang w:eastAsia="en-GB"/>
        </w:rPr>
        <w:t xml:space="preserve">7 days a week, at weekends and during school holidays. The Youth Zone’s purpose is to help young people grow to be happy, healthy and successful adults.  </w:t>
      </w:r>
    </w:p>
    <w:p w14:paraId="411CCC0F" w14:textId="618CE54E" w:rsidR="00D24749" w:rsidRPr="0070579E" w:rsidRDefault="00D24749" w:rsidP="00D24749">
      <w:pPr>
        <w:spacing w:before="100" w:after="100" w:line="240" w:lineRule="auto"/>
        <w:rPr>
          <w:rFonts w:ascii="Arial" w:eastAsia="Times New Roman" w:hAnsi="Arial" w:cs="Arial"/>
          <w:lang w:eastAsia="en-GB"/>
        </w:rPr>
      </w:pPr>
      <w:r w:rsidRPr="0070579E">
        <w:rPr>
          <w:rFonts w:ascii="Arial" w:eastAsia="Times New Roman" w:hAnsi="Arial" w:cs="Arial"/>
          <w:lang w:eastAsia="en-GB"/>
        </w:rPr>
        <w:t xml:space="preserve">Future’s state-of-the-art £6.5 million building on Parsloes Park, will provide young people with access to a range of activities, offering </w:t>
      </w:r>
      <w:r w:rsidR="00B30B37">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warm and positive staff and volunteers. The facilities include a 3G pitch, a gym, sports hall, recreation area </w:t>
      </w:r>
      <w:r w:rsidR="00B30B37">
        <w:rPr>
          <w:rFonts w:ascii="Arial" w:eastAsia="Times New Roman" w:hAnsi="Arial" w:cs="Arial"/>
          <w:lang w:eastAsia="en-GB"/>
        </w:rPr>
        <w:t xml:space="preserve">and </w:t>
      </w:r>
      <w:r w:rsidRPr="0070579E">
        <w:rPr>
          <w:rFonts w:ascii="Arial" w:eastAsia="Times New Roman" w:hAnsi="Arial" w:cs="Arial"/>
          <w:lang w:eastAsia="en-GB"/>
        </w:rPr>
        <w:t>dance</w:t>
      </w:r>
      <w:r w:rsidR="00B30B37">
        <w:rPr>
          <w:rFonts w:ascii="Arial" w:eastAsia="Times New Roman" w:hAnsi="Arial" w:cs="Arial"/>
          <w:lang w:eastAsia="en-GB"/>
        </w:rPr>
        <w:t>,</w:t>
      </w:r>
      <w:r w:rsidRPr="0070579E">
        <w:rPr>
          <w:rFonts w:ascii="Arial" w:eastAsia="Times New Roman" w:hAnsi="Arial" w:cs="Arial"/>
          <w:lang w:eastAsia="en-GB"/>
        </w:rPr>
        <w:t xml:space="preserve"> arts, music and media suites, with state-of-the-art facilities equipped for a wide range of sporting, artistic, cultural and general recreational activities and targeted services.  To access a Youth Zone, young people aged 8 – 19 (or 25 with additional needs) simply pay 50p per visit and £5 per year membership.</w:t>
      </w:r>
    </w:p>
    <w:p w14:paraId="08CD2BDA" w14:textId="77777777" w:rsidR="00D24749" w:rsidRPr="0070579E" w:rsidRDefault="00D24749" w:rsidP="00D24749">
      <w:pPr>
        <w:jc w:val="both"/>
        <w:rPr>
          <w:rFonts w:ascii="Arial" w:hAnsi="Arial" w:cs="Arial"/>
        </w:rPr>
      </w:pPr>
      <w:r w:rsidRPr="0070579E">
        <w:rPr>
          <w:rFonts w:ascii="Arial" w:hAnsi="Arial" w:cs="Arial"/>
        </w:rPr>
        <w:t>Find out more by watching ….</w:t>
      </w:r>
    </w:p>
    <w:p w14:paraId="4217F9DA" w14:textId="77777777" w:rsidR="00D24749" w:rsidRPr="00230C7C" w:rsidRDefault="00F47C00" w:rsidP="00D24749">
      <w:pPr>
        <w:jc w:val="both"/>
        <w:rPr>
          <w:rFonts w:ascii="Arial" w:hAnsi="Arial" w:cs="Arial"/>
          <w:sz w:val="21"/>
          <w:szCs w:val="21"/>
        </w:rPr>
      </w:pPr>
      <w:hyperlink r:id="rId11" w:history="1">
        <w:r w:rsidR="00D24749" w:rsidRPr="00230C7C">
          <w:rPr>
            <w:rStyle w:val="Hyperlink"/>
            <w:rFonts w:ascii="Arial" w:hAnsi="Arial" w:cs="Arial"/>
            <w:sz w:val="21"/>
            <w:szCs w:val="21"/>
          </w:rPr>
          <w:t>https://www.youtube.com/watch?v=Yb18h1TPRNE</w:t>
        </w:r>
      </w:hyperlink>
    </w:p>
    <w:p w14:paraId="2CD8E7C1" w14:textId="77777777" w:rsidR="00D24749" w:rsidRPr="00230C7C" w:rsidRDefault="00F47C00" w:rsidP="00D24749">
      <w:pPr>
        <w:jc w:val="both"/>
        <w:rPr>
          <w:rFonts w:ascii="Arial" w:hAnsi="Arial" w:cs="Arial"/>
          <w:sz w:val="21"/>
          <w:szCs w:val="21"/>
        </w:rPr>
      </w:pPr>
      <w:hyperlink r:id="rId12" w:history="1">
        <w:r w:rsidR="00D24749" w:rsidRPr="00230C7C">
          <w:rPr>
            <w:rStyle w:val="Hyperlink"/>
            <w:rFonts w:ascii="Arial" w:hAnsi="Arial" w:cs="Arial"/>
            <w:sz w:val="21"/>
            <w:szCs w:val="21"/>
          </w:rPr>
          <w:t>https://www.youtube.com/watch?v=Q3fFHKXV7ZQ</w:t>
        </w:r>
      </w:hyperlink>
    </w:p>
    <w:p w14:paraId="183F9C80" w14:textId="77777777" w:rsidR="00D24749" w:rsidRPr="00230C7C" w:rsidRDefault="00F47C00" w:rsidP="00D24749">
      <w:pPr>
        <w:jc w:val="both"/>
        <w:rPr>
          <w:rFonts w:ascii="Arial" w:hAnsi="Arial" w:cs="Arial"/>
          <w:sz w:val="21"/>
          <w:szCs w:val="21"/>
        </w:rPr>
      </w:pPr>
      <w:hyperlink r:id="rId13" w:history="1">
        <w:r w:rsidR="00D24749" w:rsidRPr="00230C7C">
          <w:rPr>
            <w:rStyle w:val="Hyperlink"/>
            <w:rFonts w:ascii="Arial" w:hAnsi="Arial" w:cs="Arial"/>
            <w:sz w:val="21"/>
            <w:szCs w:val="21"/>
          </w:rPr>
          <w:t>https://www.youtube.com/watch?v=sZCMoDYEfTQ</w:t>
        </w:r>
      </w:hyperlink>
    </w:p>
    <w:p w14:paraId="5B63959E" w14:textId="77777777" w:rsidR="00D24749" w:rsidRPr="00230C7C" w:rsidRDefault="00D24749" w:rsidP="00D24749">
      <w:pPr>
        <w:jc w:val="right"/>
        <w:rPr>
          <w:rFonts w:ascii="Arial" w:hAnsi="Arial" w:cs="Arial"/>
          <w:sz w:val="21"/>
          <w:szCs w:val="21"/>
        </w:rPr>
      </w:pPr>
      <w:r w:rsidRPr="00230C7C">
        <w:rPr>
          <w:rFonts w:ascii="Arial" w:hAnsi="Arial" w:cs="Arial"/>
          <w:sz w:val="21"/>
          <w:szCs w:val="21"/>
        </w:rPr>
        <w:t xml:space="preserve"> ……it might just change your life!</w:t>
      </w:r>
    </w:p>
    <w:p w14:paraId="166FB44E" w14:textId="77777777" w:rsidR="00D24749" w:rsidRPr="00230C7C" w:rsidRDefault="00D24749" w:rsidP="00D24749">
      <w:pPr>
        <w:jc w:val="both"/>
        <w:rPr>
          <w:rFonts w:ascii="Arial" w:hAnsi="Arial" w:cs="Arial"/>
          <w:sz w:val="21"/>
          <w:szCs w:val="21"/>
        </w:rPr>
      </w:pPr>
      <w:bookmarkStart w:id="3" w:name="_Hlk534919801"/>
      <w:bookmarkEnd w:id="2"/>
      <w:r w:rsidRPr="00230C7C">
        <w:rPr>
          <w:rFonts w:ascii="Arial" w:hAnsi="Arial" w:cs="Arial"/>
          <w:b/>
          <w:sz w:val="21"/>
          <w:szCs w:val="21"/>
        </w:rPr>
        <w:t xml:space="preserve">Duties and Responsibilities - General </w:t>
      </w:r>
    </w:p>
    <w:p w14:paraId="5664C902"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Be a role model for young people and present a positive “can do” attitude </w:t>
      </w:r>
    </w:p>
    <w:p w14:paraId="7380462A"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lastRenderedPageBreak/>
        <w:t xml:space="preserve">Take personal responsibility for own actions </w:t>
      </w:r>
    </w:p>
    <w:p w14:paraId="1B109D71"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Commit to a culture of continuous improvement </w:t>
      </w:r>
    </w:p>
    <w:p w14:paraId="6774A5FB"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Work within the performance framework of Future Youth Zone and OnSide </w:t>
      </w:r>
    </w:p>
    <w:p w14:paraId="0110754A"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Represent Future Youth Zone positively and effectively in all dealings with internal colleagues, and external partners </w:t>
      </w:r>
    </w:p>
    <w:p w14:paraId="6F7048F5"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Comply with all policies and procedures, with particular reference to safeguarding, codes of conduct health and safety and equality and diversity to ensure all activities are accessible </w:t>
      </w:r>
    </w:p>
    <w:p w14:paraId="41ABDE3C"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Represent Future Youth Zone positively and effectively in all dealings with internal colleagues, and external partners </w:t>
      </w:r>
    </w:p>
    <w:p w14:paraId="79797325"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434339FE"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To assist with any promotional activities and visits that take place at the Youth Zone </w:t>
      </w:r>
    </w:p>
    <w:p w14:paraId="0514A051"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 xml:space="preserve">To actively promote the Youth Zone and positively contribute towards increasing Youth Zone membership </w:t>
      </w:r>
    </w:p>
    <w:p w14:paraId="0356EB24" w14:textId="77777777" w:rsidR="00D24749" w:rsidRPr="00D4462B" w:rsidRDefault="00D24749" w:rsidP="00D24749">
      <w:pPr>
        <w:pStyle w:val="ListParagraph"/>
        <w:numPr>
          <w:ilvl w:val="0"/>
          <w:numId w:val="36"/>
        </w:numPr>
        <w:spacing w:after="0" w:line="240" w:lineRule="auto"/>
        <w:rPr>
          <w:rFonts w:ascii="Arial" w:hAnsi="Arial" w:cs="Arial"/>
          <w:bCs/>
        </w:rPr>
      </w:pPr>
      <w:r w:rsidRPr="00D4462B">
        <w:rPr>
          <w:rFonts w:ascii="Arial" w:hAnsi="Arial" w:cs="Arial"/>
          <w:bCs/>
        </w:rPr>
        <w:t>To adhere to The Future Youth Zone policies at all times, with particular reference to Health and Safety, Safeguarding and Equal Opportunities</w:t>
      </w:r>
    </w:p>
    <w:bookmarkEnd w:id="3"/>
    <w:p w14:paraId="388781E5" w14:textId="77777777" w:rsidR="00D24749" w:rsidRDefault="00D24749" w:rsidP="004C5940">
      <w:pPr>
        <w:spacing w:line="240" w:lineRule="auto"/>
        <w:contextualSpacing/>
        <w:jc w:val="both"/>
        <w:rPr>
          <w:rFonts w:ascii="Arial" w:hAnsi="Arial" w:cs="Arial"/>
          <w:b/>
        </w:rPr>
      </w:pPr>
    </w:p>
    <w:p w14:paraId="418F0269" w14:textId="77777777" w:rsidR="006820DF" w:rsidRDefault="006820DF" w:rsidP="004C5940">
      <w:pPr>
        <w:spacing w:line="240" w:lineRule="auto"/>
        <w:contextualSpacing/>
        <w:jc w:val="both"/>
        <w:rPr>
          <w:rFonts w:ascii="Arial" w:hAnsi="Arial" w:cs="Arial"/>
          <w:b/>
        </w:rPr>
      </w:pPr>
      <w:r w:rsidRPr="0050401E">
        <w:rPr>
          <w:rFonts w:ascii="Arial" w:hAnsi="Arial" w:cs="Arial"/>
          <w:b/>
        </w:rPr>
        <w:t xml:space="preserve">Duties and Responsibilities </w:t>
      </w:r>
      <w:r w:rsidR="009B3A9A">
        <w:rPr>
          <w:rFonts w:ascii="Arial" w:hAnsi="Arial" w:cs="Arial"/>
          <w:b/>
        </w:rPr>
        <w:t>–</w:t>
      </w:r>
      <w:r w:rsidRPr="0050401E">
        <w:rPr>
          <w:rFonts w:ascii="Arial" w:hAnsi="Arial" w:cs="Arial"/>
          <w:b/>
        </w:rPr>
        <w:t xml:space="preserve"> Detailed</w:t>
      </w:r>
    </w:p>
    <w:p w14:paraId="265C5648" w14:textId="77777777" w:rsidR="00A33055" w:rsidRDefault="007508FE" w:rsidP="00A33055">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w:t>
      </w:r>
      <w:r>
        <w:rPr>
          <w:rFonts w:ascii="Arial" w:eastAsia="Calibri" w:hAnsi="Arial" w:cs="Arial"/>
        </w:rPr>
        <w:t>gether with the Junior</w:t>
      </w:r>
      <w:r w:rsidR="00D24749">
        <w:rPr>
          <w:rFonts w:ascii="Arial" w:eastAsia="Calibri" w:hAnsi="Arial" w:cs="Arial"/>
        </w:rPr>
        <w:t xml:space="preserve"> Club Manager, S</w:t>
      </w:r>
      <w:r>
        <w:rPr>
          <w:rFonts w:ascii="Arial" w:eastAsia="Calibri" w:hAnsi="Arial" w:cs="Arial"/>
        </w:rPr>
        <w:t>enior</w:t>
      </w:r>
      <w:r w:rsidR="00D24749">
        <w:rPr>
          <w:rFonts w:ascii="Arial" w:eastAsia="Calibri" w:hAnsi="Arial" w:cs="Arial"/>
        </w:rPr>
        <w:t xml:space="preserve"> Club</w:t>
      </w:r>
      <w:r>
        <w:rPr>
          <w:rFonts w:ascii="Arial" w:eastAsia="Calibri" w:hAnsi="Arial" w:cs="Arial"/>
        </w:rPr>
        <w:t xml:space="preserve"> </w:t>
      </w:r>
      <w:r w:rsidR="00D24749">
        <w:rPr>
          <w:rFonts w:ascii="Arial" w:eastAsia="Calibri" w:hAnsi="Arial" w:cs="Arial"/>
        </w:rPr>
        <w:t>Manager</w:t>
      </w:r>
      <w:r>
        <w:rPr>
          <w:rFonts w:ascii="Arial" w:eastAsia="Calibri" w:hAnsi="Arial" w:cs="Arial"/>
        </w:rPr>
        <w:t xml:space="preserve"> and</w:t>
      </w:r>
      <w:r w:rsidR="00D24749">
        <w:rPr>
          <w:rFonts w:ascii="Arial" w:eastAsia="Calibri" w:hAnsi="Arial" w:cs="Arial"/>
        </w:rPr>
        <w:t xml:space="preserve"> our</w:t>
      </w:r>
      <w:r>
        <w:rPr>
          <w:rFonts w:ascii="Arial" w:eastAsia="Calibri" w:hAnsi="Arial" w:cs="Arial"/>
        </w:rPr>
        <w:t xml:space="preserve"> </w:t>
      </w:r>
      <w:r w:rsidR="00A33055">
        <w:rPr>
          <w:rFonts w:ascii="Arial" w:eastAsia="Calibri" w:hAnsi="Arial" w:cs="Arial"/>
        </w:rPr>
        <w:t>Arts Coordinator</w:t>
      </w:r>
      <w:r w:rsidR="00D24749">
        <w:rPr>
          <w:rFonts w:ascii="Arial" w:eastAsia="Calibri" w:hAnsi="Arial" w:cs="Arial"/>
        </w:rPr>
        <w:t>,</w:t>
      </w:r>
      <w:r>
        <w:rPr>
          <w:rFonts w:ascii="Arial" w:eastAsia="Calibri" w:hAnsi="Arial" w:cs="Arial"/>
        </w:rPr>
        <w:t xml:space="preserve"> develop and implement a</w:t>
      </w:r>
      <w:r w:rsidR="00D24749">
        <w:rPr>
          <w:rFonts w:ascii="Arial" w:eastAsia="Calibri" w:hAnsi="Arial" w:cs="Arial"/>
        </w:rPr>
        <w:t>n Arts</w:t>
      </w:r>
      <w:r>
        <w:rPr>
          <w:rFonts w:ascii="Arial" w:eastAsia="Calibri" w:hAnsi="Arial" w:cs="Arial"/>
        </w:rPr>
        <w:t xml:space="preserve"> programme that is exciting,</w:t>
      </w:r>
      <w:r w:rsidR="00A33055">
        <w:rPr>
          <w:rFonts w:ascii="Arial" w:eastAsia="Calibri" w:hAnsi="Arial" w:cs="Arial"/>
        </w:rPr>
        <w:t xml:space="preserve"> challenging and ever-changing</w:t>
      </w:r>
    </w:p>
    <w:p w14:paraId="3F66BD5B" w14:textId="77777777" w:rsidR="00A33055" w:rsidRPr="00A33055" w:rsidRDefault="00A33055" w:rsidP="00A33055">
      <w:pPr>
        <w:pStyle w:val="ListParagraph"/>
        <w:numPr>
          <w:ilvl w:val="0"/>
          <w:numId w:val="34"/>
        </w:numPr>
        <w:shd w:val="clear" w:color="auto" w:fill="FFFFFF"/>
        <w:spacing w:after="120" w:line="240" w:lineRule="auto"/>
        <w:ind w:left="357" w:hanging="357"/>
        <w:jc w:val="both"/>
        <w:rPr>
          <w:rFonts w:ascii="Arial" w:eastAsia="Calibri" w:hAnsi="Arial" w:cs="Arial"/>
        </w:rPr>
      </w:pPr>
      <w:r w:rsidRPr="00A33055">
        <w:rPr>
          <w:rFonts w:ascii="Arial" w:hAnsi="Arial" w:cs="Arial"/>
        </w:rPr>
        <w:t xml:space="preserve">To deliver arts and craft activities to young people ranging from </w:t>
      </w:r>
      <w:r w:rsidR="00D24749">
        <w:rPr>
          <w:rFonts w:ascii="Arial" w:hAnsi="Arial" w:cs="Arial"/>
        </w:rPr>
        <w:t>greetings</w:t>
      </w:r>
      <w:r w:rsidRPr="00A33055">
        <w:rPr>
          <w:rFonts w:ascii="Arial" w:hAnsi="Arial" w:cs="Arial"/>
        </w:rPr>
        <w:t xml:space="preserve"> cards to fashion and design</w:t>
      </w:r>
    </w:p>
    <w:p w14:paraId="637B248C" w14:textId="77777777" w:rsidR="00A33055" w:rsidRPr="00A33055" w:rsidRDefault="00A33055" w:rsidP="00A33055">
      <w:pPr>
        <w:pStyle w:val="ListParagraph"/>
        <w:numPr>
          <w:ilvl w:val="0"/>
          <w:numId w:val="34"/>
        </w:numPr>
        <w:shd w:val="clear" w:color="auto" w:fill="FFFFFF"/>
        <w:spacing w:after="120" w:line="240" w:lineRule="auto"/>
        <w:ind w:left="357" w:hanging="357"/>
        <w:jc w:val="both"/>
        <w:rPr>
          <w:rFonts w:ascii="Arial" w:eastAsia="Calibri" w:hAnsi="Arial" w:cs="Arial"/>
        </w:rPr>
      </w:pPr>
      <w:r w:rsidRPr="00A33055">
        <w:rPr>
          <w:rFonts w:ascii="Arial" w:hAnsi="Arial" w:cs="Arial"/>
        </w:rPr>
        <w:t xml:space="preserve">To listen to young people and create a seasonal arts and crafts programme  </w:t>
      </w:r>
    </w:p>
    <w:p w14:paraId="0635FC8F" w14:textId="77777777" w:rsidR="00A33055" w:rsidRPr="00A33055" w:rsidRDefault="00A33055" w:rsidP="00A33055">
      <w:pPr>
        <w:pStyle w:val="ListParagraph"/>
        <w:numPr>
          <w:ilvl w:val="0"/>
          <w:numId w:val="34"/>
        </w:numPr>
        <w:shd w:val="clear" w:color="auto" w:fill="FFFFFF"/>
        <w:spacing w:after="120" w:line="240" w:lineRule="auto"/>
        <w:ind w:left="357" w:hanging="357"/>
        <w:jc w:val="both"/>
        <w:rPr>
          <w:rFonts w:ascii="Arial" w:eastAsia="Calibri" w:hAnsi="Arial" w:cs="Arial"/>
        </w:rPr>
      </w:pPr>
      <w:r w:rsidRPr="00A33055">
        <w:rPr>
          <w:rFonts w:ascii="Arial" w:hAnsi="Arial" w:cs="Arial"/>
        </w:rPr>
        <w:t>The role is 100% face to face delivery with young people</w:t>
      </w:r>
    </w:p>
    <w:p w14:paraId="6026AA6D" w14:textId="77777777" w:rsidR="007508FE" w:rsidRPr="00D44B97"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directly</w:t>
      </w:r>
      <w:r w:rsidR="00D24749">
        <w:rPr>
          <w:rFonts w:ascii="Arial" w:eastAsia="Calibri" w:hAnsi="Arial" w:cs="Arial"/>
        </w:rPr>
        <w:t xml:space="preserve"> with </w:t>
      </w:r>
      <w:r w:rsidRPr="008E21B6">
        <w:rPr>
          <w:rFonts w:ascii="Arial" w:eastAsia="Calibri" w:hAnsi="Arial" w:cs="Arial"/>
        </w:rPr>
        <w:t>young people to develop their social skills</w:t>
      </w:r>
    </w:p>
    <w:p w14:paraId="46650571"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directly deliver a high-quality programme of activity that is exciting, safe, varied, innovative, developmental and directly responds to the diverse needs, concerns and interests of </w:t>
      </w:r>
      <w:r w:rsidR="00D24749">
        <w:rPr>
          <w:rFonts w:ascii="Arial" w:eastAsia="Calibri" w:hAnsi="Arial" w:cs="Arial"/>
        </w:rPr>
        <w:t>our</w:t>
      </w:r>
      <w:r w:rsidRPr="008E21B6">
        <w:rPr>
          <w:rFonts w:ascii="Arial" w:eastAsia="Calibri" w:hAnsi="Arial" w:cs="Arial"/>
        </w:rPr>
        <w:t xml:space="preserve"> members</w:t>
      </w:r>
      <w:r>
        <w:rPr>
          <w:rFonts w:ascii="Arial" w:eastAsia="Calibri" w:hAnsi="Arial" w:cs="Arial"/>
        </w:rPr>
        <w:t xml:space="preserve"> </w:t>
      </w:r>
    </w:p>
    <w:p w14:paraId="2C8EA4D5" w14:textId="77777777" w:rsidR="007508FE" w:rsidRPr="007508FE"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7508FE">
        <w:rPr>
          <w:rFonts w:ascii="Arial" w:eastAsia="Calibri" w:hAnsi="Arial" w:cs="Arial"/>
        </w:rPr>
        <w:t>To have great energy to establish positive relationships with young people and the wider youth work team and visitors to the Youth Zone</w:t>
      </w:r>
    </w:p>
    <w:p w14:paraId="77563E9E"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respond to the needs of the young people through activities </w:t>
      </w:r>
      <w:r w:rsidR="009B3A9A">
        <w:rPr>
          <w:rFonts w:ascii="Arial" w:eastAsia="Calibri" w:hAnsi="Arial" w:cs="Arial"/>
        </w:rPr>
        <w:t>and project work</w:t>
      </w:r>
    </w:p>
    <w:p w14:paraId="42AD18ED"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w:t>
      </w:r>
      <w:r w:rsidR="009B3A9A">
        <w:rPr>
          <w:rFonts w:ascii="Arial" w:eastAsia="Calibri" w:hAnsi="Arial" w:cs="Arial"/>
        </w:rPr>
        <w:t>support and motivate volunteers</w:t>
      </w:r>
    </w:p>
    <w:p w14:paraId="05A21ABC"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flexibly to ensure the needs of the members are met, including disadvantaged young people and those with disabilities or additional needs</w:t>
      </w:r>
    </w:p>
    <w:p w14:paraId="36E86195"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that the members maintain a high standard of behaviour and discipline during sessions</w:t>
      </w:r>
      <w:r>
        <w:rPr>
          <w:rFonts w:ascii="Arial" w:eastAsia="Calibri" w:hAnsi="Arial" w:cs="Arial"/>
        </w:rPr>
        <w:t xml:space="preserve"> by making the area a hub of activity and fun</w:t>
      </w:r>
    </w:p>
    <w:p w14:paraId="0BF46F51" w14:textId="77777777" w:rsid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the participation of young people in activities and that their ideas contribute fully in the delivery</w:t>
      </w:r>
      <w:r>
        <w:rPr>
          <w:rFonts w:ascii="Arial" w:eastAsia="Calibri" w:hAnsi="Arial" w:cs="Arial"/>
        </w:rPr>
        <w:t xml:space="preserve"> </w:t>
      </w:r>
      <w:r w:rsidRPr="008E21B6">
        <w:rPr>
          <w:rFonts w:ascii="Arial" w:eastAsia="Calibri" w:hAnsi="Arial" w:cs="Arial"/>
        </w:rPr>
        <w:t>of activities</w:t>
      </w:r>
      <w:r>
        <w:rPr>
          <w:rFonts w:ascii="Arial" w:eastAsia="Calibri" w:hAnsi="Arial" w:cs="Arial"/>
        </w:rPr>
        <w:t xml:space="preserve"> in a safe way </w:t>
      </w:r>
    </w:p>
    <w:p w14:paraId="3B5F3644" w14:textId="77777777" w:rsidR="00A33055" w:rsidRDefault="00A33055" w:rsidP="00A33055">
      <w:pPr>
        <w:pStyle w:val="Default"/>
        <w:numPr>
          <w:ilvl w:val="0"/>
          <w:numId w:val="34"/>
        </w:numPr>
        <w:spacing w:after="120"/>
        <w:contextualSpacing/>
        <w:jc w:val="both"/>
        <w:rPr>
          <w:rFonts w:eastAsia="Calibri"/>
          <w:sz w:val="22"/>
          <w:szCs w:val="22"/>
        </w:rPr>
      </w:pPr>
      <w:r w:rsidRPr="00287F21">
        <w:rPr>
          <w:rFonts w:eastAsia="Calibri"/>
          <w:sz w:val="22"/>
          <w:szCs w:val="22"/>
        </w:rPr>
        <w:t>To encourage attendance and participation in arts activities, particularly by young people who do not usually participate in ar</w:t>
      </w:r>
      <w:r>
        <w:rPr>
          <w:rFonts w:eastAsia="Calibri"/>
          <w:sz w:val="22"/>
          <w:szCs w:val="22"/>
        </w:rPr>
        <w:t>t</w:t>
      </w:r>
    </w:p>
    <w:p w14:paraId="4EB19F40" w14:textId="77777777" w:rsidR="00A33055" w:rsidRDefault="007508FE" w:rsidP="00A33055">
      <w:pPr>
        <w:pStyle w:val="Default"/>
        <w:numPr>
          <w:ilvl w:val="0"/>
          <w:numId w:val="34"/>
        </w:numPr>
        <w:spacing w:after="120"/>
        <w:contextualSpacing/>
        <w:jc w:val="both"/>
        <w:rPr>
          <w:rFonts w:eastAsia="Calibri"/>
          <w:sz w:val="22"/>
          <w:szCs w:val="22"/>
        </w:rPr>
      </w:pPr>
      <w:r w:rsidRPr="00A33055">
        <w:rPr>
          <w:rFonts w:eastAsia="Calibri"/>
          <w:sz w:val="22"/>
          <w:szCs w:val="22"/>
        </w:rPr>
        <w:t xml:space="preserve">To assist with any promotional activities and visits that take place at </w:t>
      </w:r>
      <w:r w:rsidR="00D24749">
        <w:rPr>
          <w:rFonts w:eastAsia="Calibri"/>
          <w:sz w:val="22"/>
          <w:szCs w:val="22"/>
        </w:rPr>
        <w:t>Future</w:t>
      </w:r>
      <w:r w:rsidRPr="00A33055">
        <w:rPr>
          <w:rFonts w:eastAsia="Calibri"/>
          <w:sz w:val="22"/>
          <w:szCs w:val="22"/>
        </w:rPr>
        <w:t xml:space="preserve"> Youth Zone</w:t>
      </w:r>
    </w:p>
    <w:p w14:paraId="0F373E35" w14:textId="77777777" w:rsidR="007508FE" w:rsidRPr="00A33055" w:rsidRDefault="007508FE" w:rsidP="00A33055">
      <w:pPr>
        <w:pStyle w:val="Default"/>
        <w:numPr>
          <w:ilvl w:val="0"/>
          <w:numId w:val="34"/>
        </w:numPr>
        <w:contextualSpacing/>
        <w:jc w:val="both"/>
        <w:rPr>
          <w:rFonts w:eastAsia="Calibri"/>
          <w:sz w:val="20"/>
          <w:szCs w:val="22"/>
        </w:rPr>
      </w:pPr>
      <w:r w:rsidRPr="00A33055">
        <w:rPr>
          <w:rFonts w:eastAsia="Calibri"/>
          <w:sz w:val="22"/>
        </w:rPr>
        <w:t>To actively promote the Youth Zone and positively contribute towards increasing Youth Zone membership</w:t>
      </w:r>
    </w:p>
    <w:p w14:paraId="555A3691" w14:textId="77777777" w:rsid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promote and safeguard the welfare of</w:t>
      </w:r>
      <w:r w:rsidR="00D24749">
        <w:rPr>
          <w:rFonts w:ascii="Arial" w:eastAsia="Calibri" w:hAnsi="Arial" w:cs="Arial"/>
        </w:rPr>
        <w:t xml:space="preserve"> </w:t>
      </w:r>
      <w:r w:rsidRPr="008E21B6">
        <w:rPr>
          <w:rFonts w:ascii="Arial" w:eastAsia="Calibri" w:hAnsi="Arial" w:cs="Arial"/>
        </w:rPr>
        <w:t>young people at all times</w:t>
      </w:r>
    </w:p>
    <w:p w14:paraId="00EC452D" w14:textId="77777777" w:rsid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 xml:space="preserve">To be able to think on your feet </w:t>
      </w:r>
      <w:r w:rsidR="00D24749">
        <w:rPr>
          <w:rFonts w:ascii="Arial" w:eastAsia="Calibri" w:hAnsi="Arial" w:cs="Arial"/>
        </w:rPr>
        <w:t xml:space="preserve">and deliver an activity </w:t>
      </w:r>
      <w:r>
        <w:rPr>
          <w:rFonts w:ascii="Arial" w:eastAsia="Calibri" w:hAnsi="Arial" w:cs="Arial"/>
        </w:rPr>
        <w:t>with minimal equipment</w:t>
      </w:r>
    </w:p>
    <w:p w14:paraId="0326836D" w14:textId="77777777" w:rsidR="00D24749"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Ability to enthuse others including staff, volunteers</w:t>
      </w:r>
      <w:r w:rsidR="00D24749">
        <w:rPr>
          <w:rFonts w:ascii="Arial" w:eastAsia="Calibri" w:hAnsi="Arial" w:cs="Arial"/>
        </w:rPr>
        <w:t xml:space="preserve"> and </w:t>
      </w:r>
      <w:r>
        <w:rPr>
          <w:rFonts w:ascii="Arial" w:eastAsia="Calibri" w:hAnsi="Arial" w:cs="Arial"/>
        </w:rPr>
        <w:t>young people</w:t>
      </w:r>
    </w:p>
    <w:p w14:paraId="778CA94A" w14:textId="77777777" w:rsidR="007508FE" w:rsidRP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To make the environment fun and the place</w:t>
      </w:r>
      <w:r w:rsidR="00D24749">
        <w:rPr>
          <w:rFonts w:ascii="Arial" w:eastAsia="Calibri" w:hAnsi="Arial" w:cs="Arial"/>
        </w:rPr>
        <w:t xml:space="preserve"> young people want</w:t>
      </w:r>
      <w:r>
        <w:rPr>
          <w:rFonts w:ascii="Arial" w:eastAsia="Calibri" w:hAnsi="Arial" w:cs="Arial"/>
        </w:rPr>
        <w:t xml:space="preserve"> to be  </w:t>
      </w:r>
    </w:p>
    <w:p w14:paraId="6A47662A" w14:textId="77777777" w:rsidR="009652DB" w:rsidRPr="009652DB" w:rsidRDefault="009652DB" w:rsidP="009652DB">
      <w:pPr>
        <w:pStyle w:val="ListParagraph"/>
        <w:numPr>
          <w:ilvl w:val="0"/>
          <w:numId w:val="33"/>
        </w:numPr>
        <w:spacing w:after="0" w:line="240" w:lineRule="auto"/>
        <w:jc w:val="both"/>
        <w:rPr>
          <w:rFonts w:ascii="Arial" w:eastAsia="Calibri" w:hAnsi="Arial" w:cs="Arial"/>
        </w:rPr>
      </w:pPr>
      <w:r w:rsidRPr="009652DB">
        <w:rPr>
          <w:rFonts w:ascii="Arial" w:eastAsia="Calibri" w:hAnsi="Arial" w:cs="Arial"/>
        </w:rPr>
        <w:lastRenderedPageBreak/>
        <w:t xml:space="preserve">To be an active member of the team and operate in line with the values and principles of </w:t>
      </w:r>
      <w:r w:rsidR="00AE406E">
        <w:rPr>
          <w:rFonts w:ascii="Arial" w:eastAsia="Calibri" w:hAnsi="Arial" w:cs="Arial"/>
        </w:rPr>
        <w:t>Future</w:t>
      </w:r>
      <w:r w:rsidRPr="009652DB">
        <w:rPr>
          <w:rFonts w:ascii="Arial" w:eastAsia="Calibri" w:hAnsi="Arial" w:cs="Arial"/>
        </w:rPr>
        <w:t xml:space="preserve"> Youth Zone</w:t>
      </w:r>
    </w:p>
    <w:p w14:paraId="50274887" w14:textId="77777777" w:rsidR="0026611B" w:rsidRPr="004A790B" w:rsidRDefault="0026611B" w:rsidP="0026611B">
      <w:pPr>
        <w:pStyle w:val="ListParagraph"/>
        <w:numPr>
          <w:ilvl w:val="0"/>
          <w:numId w:val="33"/>
        </w:numPr>
        <w:spacing w:after="0" w:line="240" w:lineRule="auto"/>
        <w:jc w:val="both"/>
        <w:rPr>
          <w:rFonts w:ascii="Arial" w:eastAsia="Calibri" w:hAnsi="Arial" w:cs="Arial"/>
        </w:rPr>
      </w:pPr>
      <w:r w:rsidRPr="004A790B">
        <w:rPr>
          <w:rFonts w:ascii="Arial" w:eastAsia="Calibri" w:hAnsi="Arial" w:cs="Arial"/>
        </w:rPr>
        <w:t>Carry out any other reasonable duties as requested by management</w:t>
      </w:r>
    </w:p>
    <w:p w14:paraId="0E1632C5" w14:textId="77777777" w:rsidR="0026611B" w:rsidRPr="004A790B" w:rsidRDefault="0026611B" w:rsidP="0026611B">
      <w:pPr>
        <w:spacing w:after="0" w:line="240" w:lineRule="auto"/>
        <w:ind w:left="360"/>
        <w:jc w:val="both"/>
        <w:rPr>
          <w:rFonts w:ascii="Arial" w:eastAsia="Calibri" w:hAnsi="Arial" w:cs="Arial"/>
        </w:rPr>
      </w:pPr>
    </w:p>
    <w:p w14:paraId="04A66D3D" w14:textId="77777777" w:rsidR="009652DB" w:rsidRDefault="0026611B" w:rsidP="007310F5">
      <w:pPr>
        <w:jc w:val="center"/>
        <w:rPr>
          <w:rFonts w:ascii="Arial" w:hAnsi="Arial" w:cs="Arial"/>
          <w:b/>
        </w:rPr>
      </w:pPr>
      <w:r w:rsidRPr="004A790B">
        <w:rPr>
          <w:rFonts w:ascii="Arial" w:hAnsi="Arial" w:cs="Arial"/>
          <w:b/>
        </w:rPr>
        <w:t>Person Specification</w:t>
      </w:r>
    </w:p>
    <w:tbl>
      <w:tblPr>
        <w:tblStyle w:val="TableGrid"/>
        <w:tblW w:w="0" w:type="auto"/>
        <w:tblLook w:val="04A0" w:firstRow="1" w:lastRow="0" w:firstColumn="1" w:lastColumn="0" w:noHBand="0" w:noVBand="1"/>
      </w:tblPr>
      <w:tblGrid>
        <w:gridCol w:w="6086"/>
        <w:gridCol w:w="1417"/>
        <w:gridCol w:w="1513"/>
      </w:tblGrid>
      <w:tr w:rsidR="00844F30" w:rsidRPr="00D24749" w14:paraId="5D35AF5A" w14:textId="77777777" w:rsidTr="008F27CD">
        <w:tc>
          <w:tcPr>
            <w:tcW w:w="6086" w:type="dxa"/>
          </w:tcPr>
          <w:p w14:paraId="7FB95D13"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Selection Criteria*</w:t>
            </w:r>
          </w:p>
          <w:p w14:paraId="0534B0A5"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 Application Form   I = Interview   T = Test/Personality Profile</w:t>
            </w:r>
          </w:p>
        </w:tc>
        <w:tc>
          <w:tcPr>
            <w:tcW w:w="1417" w:type="dxa"/>
          </w:tcPr>
          <w:p w14:paraId="51695E77"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Essential or Desirable</w:t>
            </w:r>
          </w:p>
        </w:tc>
        <w:tc>
          <w:tcPr>
            <w:tcW w:w="1513" w:type="dxa"/>
          </w:tcPr>
          <w:p w14:paraId="5259E1BB"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Method of Assessment</w:t>
            </w:r>
          </w:p>
        </w:tc>
      </w:tr>
      <w:tr w:rsidR="00844F30" w:rsidRPr="00D24749" w14:paraId="439B6738" w14:textId="77777777" w:rsidTr="008F27CD">
        <w:tc>
          <w:tcPr>
            <w:tcW w:w="9016" w:type="dxa"/>
            <w:gridSpan w:val="3"/>
          </w:tcPr>
          <w:p w14:paraId="6F950987"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Experience</w:t>
            </w:r>
          </w:p>
        </w:tc>
      </w:tr>
      <w:tr w:rsidR="00844F30" w:rsidRPr="00D24749" w14:paraId="4FB4AE17" w14:textId="77777777" w:rsidTr="008F27CD">
        <w:tc>
          <w:tcPr>
            <w:tcW w:w="6086" w:type="dxa"/>
          </w:tcPr>
          <w:p w14:paraId="3BD3ADD4" w14:textId="77777777" w:rsidR="00844F30" w:rsidRPr="00D24749" w:rsidRDefault="00D24749" w:rsidP="008F27CD">
            <w:pPr>
              <w:tabs>
                <w:tab w:val="left" w:pos="4440"/>
              </w:tabs>
              <w:spacing w:after="0" w:line="240" w:lineRule="auto"/>
              <w:contextualSpacing/>
              <w:rPr>
                <w:rFonts w:ascii="Arial" w:hAnsi="Arial" w:cs="Arial"/>
              </w:rPr>
            </w:pPr>
            <w:r w:rsidRPr="00D24749">
              <w:rPr>
                <w:rFonts w:ascii="Arial" w:hAnsi="Arial" w:cs="Arial"/>
              </w:rPr>
              <w:t>Experience of working with groups of young people aged 8 to 19, or up to aged 25 with a disability</w:t>
            </w:r>
          </w:p>
        </w:tc>
        <w:tc>
          <w:tcPr>
            <w:tcW w:w="1417" w:type="dxa"/>
          </w:tcPr>
          <w:p w14:paraId="42C079BA"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6D0ABAFF"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666710E6" w14:textId="77777777" w:rsidTr="008F27CD">
        <w:tc>
          <w:tcPr>
            <w:tcW w:w="6086" w:type="dxa"/>
          </w:tcPr>
          <w:p w14:paraId="61878018" w14:textId="77777777" w:rsidR="00844F30" w:rsidRPr="00D24749" w:rsidRDefault="00844F30" w:rsidP="008F27CD">
            <w:pPr>
              <w:tabs>
                <w:tab w:val="left" w:pos="4440"/>
              </w:tabs>
              <w:spacing w:after="0" w:line="240" w:lineRule="auto"/>
              <w:contextualSpacing/>
              <w:rPr>
                <w:rFonts w:ascii="Arial" w:hAnsi="Arial" w:cs="Arial"/>
              </w:rPr>
            </w:pPr>
            <w:r w:rsidRPr="00D24749">
              <w:rPr>
                <w:rFonts w:ascii="Arial" w:hAnsi="Arial" w:cs="Arial"/>
              </w:rPr>
              <w:t>Experience of working with young people from diverse backgrounds and with challenging needs</w:t>
            </w:r>
          </w:p>
        </w:tc>
        <w:tc>
          <w:tcPr>
            <w:tcW w:w="1417" w:type="dxa"/>
          </w:tcPr>
          <w:p w14:paraId="264A0D75"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01F31B32"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4EF55C18" w14:textId="77777777" w:rsidTr="008F27CD">
        <w:tc>
          <w:tcPr>
            <w:tcW w:w="6086" w:type="dxa"/>
          </w:tcPr>
          <w:p w14:paraId="1B002931" w14:textId="77777777" w:rsidR="00844F30" w:rsidRPr="00D24749" w:rsidRDefault="00844F30" w:rsidP="008F27CD">
            <w:pPr>
              <w:tabs>
                <w:tab w:val="left" w:pos="4440"/>
              </w:tabs>
              <w:spacing w:after="0" w:line="240" w:lineRule="auto"/>
              <w:contextualSpacing/>
              <w:rPr>
                <w:rFonts w:ascii="Arial" w:hAnsi="Arial" w:cs="Arial"/>
              </w:rPr>
            </w:pPr>
            <w:r w:rsidRPr="00D24749">
              <w:rPr>
                <w:rFonts w:ascii="Arial" w:hAnsi="Arial" w:cs="Arial"/>
              </w:rPr>
              <w:t>Experience of delivering visual arts / arts and craft sessions</w:t>
            </w:r>
          </w:p>
        </w:tc>
        <w:tc>
          <w:tcPr>
            <w:tcW w:w="1417" w:type="dxa"/>
          </w:tcPr>
          <w:p w14:paraId="7038FAEA"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54FED319"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1301C51D" w14:textId="77777777" w:rsidTr="008F27CD">
        <w:tc>
          <w:tcPr>
            <w:tcW w:w="6086" w:type="dxa"/>
          </w:tcPr>
          <w:p w14:paraId="35DAE1C8" w14:textId="77777777" w:rsidR="00844F30" w:rsidRPr="00D24749" w:rsidRDefault="00844F30" w:rsidP="008F27CD">
            <w:pPr>
              <w:tabs>
                <w:tab w:val="left" w:pos="4440"/>
              </w:tabs>
              <w:spacing w:after="0" w:line="240" w:lineRule="auto"/>
              <w:contextualSpacing/>
              <w:rPr>
                <w:rFonts w:ascii="Arial" w:hAnsi="Arial" w:cs="Arial"/>
              </w:rPr>
            </w:pPr>
            <w:r w:rsidRPr="00D24749">
              <w:rPr>
                <w:rFonts w:ascii="Arial" w:hAnsi="Arial" w:cs="Arial"/>
              </w:rPr>
              <w:t>Experience of delivering events / displays and performances</w:t>
            </w:r>
          </w:p>
        </w:tc>
        <w:tc>
          <w:tcPr>
            <w:tcW w:w="1417" w:type="dxa"/>
          </w:tcPr>
          <w:p w14:paraId="29148010"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Desirable</w:t>
            </w:r>
          </w:p>
        </w:tc>
        <w:tc>
          <w:tcPr>
            <w:tcW w:w="1513" w:type="dxa"/>
          </w:tcPr>
          <w:p w14:paraId="1281A774"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19B49BD5" w14:textId="77777777" w:rsidTr="008F27CD">
        <w:tc>
          <w:tcPr>
            <w:tcW w:w="6086" w:type="dxa"/>
          </w:tcPr>
          <w:p w14:paraId="45F3B750" w14:textId="77777777" w:rsidR="00844F30" w:rsidRPr="00D24749" w:rsidRDefault="00844F30" w:rsidP="008F27CD">
            <w:pPr>
              <w:tabs>
                <w:tab w:val="left" w:pos="4440"/>
              </w:tabs>
              <w:spacing w:after="0" w:line="240" w:lineRule="auto"/>
              <w:contextualSpacing/>
              <w:rPr>
                <w:rFonts w:ascii="Arial" w:hAnsi="Arial" w:cs="Arial"/>
              </w:rPr>
            </w:pPr>
            <w:r w:rsidRPr="00D24749">
              <w:rPr>
                <w:rFonts w:ascii="Arial" w:hAnsi="Arial" w:cs="Arial"/>
              </w:rPr>
              <w:t xml:space="preserve">Experience of team working and </w:t>
            </w:r>
            <w:r w:rsidR="00D24749">
              <w:rPr>
                <w:rFonts w:ascii="Arial" w:hAnsi="Arial" w:cs="Arial"/>
              </w:rPr>
              <w:t xml:space="preserve">working </w:t>
            </w:r>
            <w:r w:rsidRPr="00D24749">
              <w:rPr>
                <w:rFonts w:ascii="Arial" w:hAnsi="Arial" w:cs="Arial"/>
              </w:rPr>
              <w:t>alongside volunteers</w:t>
            </w:r>
          </w:p>
        </w:tc>
        <w:tc>
          <w:tcPr>
            <w:tcW w:w="1417" w:type="dxa"/>
          </w:tcPr>
          <w:p w14:paraId="31CC405F"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03CE3ADB"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2B5E13AA" w14:textId="77777777" w:rsidTr="008F27CD">
        <w:tc>
          <w:tcPr>
            <w:tcW w:w="6086" w:type="dxa"/>
          </w:tcPr>
          <w:p w14:paraId="40CAFDAA"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Qualifications</w:t>
            </w:r>
          </w:p>
        </w:tc>
        <w:tc>
          <w:tcPr>
            <w:tcW w:w="1417" w:type="dxa"/>
          </w:tcPr>
          <w:p w14:paraId="467240F1" w14:textId="77777777" w:rsidR="00844F30" w:rsidRPr="00D24749" w:rsidRDefault="00844F30" w:rsidP="008F27CD">
            <w:pPr>
              <w:pStyle w:val="BodyText"/>
              <w:spacing w:after="0" w:line="240" w:lineRule="auto"/>
              <w:contextualSpacing/>
              <w:rPr>
                <w:rFonts w:ascii="Arial" w:hAnsi="Arial" w:cs="Arial"/>
              </w:rPr>
            </w:pPr>
          </w:p>
        </w:tc>
        <w:tc>
          <w:tcPr>
            <w:tcW w:w="1513" w:type="dxa"/>
          </w:tcPr>
          <w:p w14:paraId="283243C1" w14:textId="77777777" w:rsidR="00844F30" w:rsidRPr="00D24749" w:rsidRDefault="00844F30" w:rsidP="008F27CD">
            <w:pPr>
              <w:pStyle w:val="BodyText"/>
              <w:spacing w:after="0" w:line="240" w:lineRule="auto"/>
              <w:contextualSpacing/>
              <w:rPr>
                <w:rFonts w:ascii="Arial" w:hAnsi="Arial" w:cs="Arial"/>
              </w:rPr>
            </w:pPr>
          </w:p>
        </w:tc>
      </w:tr>
      <w:tr w:rsidR="00844F30" w:rsidRPr="00D24749" w14:paraId="2867CC26" w14:textId="77777777" w:rsidTr="008F27CD">
        <w:tc>
          <w:tcPr>
            <w:tcW w:w="6086" w:type="dxa"/>
          </w:tcPr>
          <w:p w14:paraId="53251E59"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Level 2 Arts qualification or equivalent</w:t>
            </w:r>
          </w:p>
        </w:tc>
        <w:tc>
          <w:tcPr>
            <w:tcW w:w="1417" w:type="dxa"/>
          </w:tcPr>
          <w:p w14:paraId="520A2202"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 xml:space="preserve">Desirable </w:t>
            </w:r>
          </w:p>
        </w:tc>
        <w:tc>
          <w:tcPr>
            <w:tcW w:w="1513" w:type="dxa"/>
          </w:tcPr>
          <w:p w14:paraId="69C79338"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w:t>
            </w:r>
          </w:p>
        </w:tc>
      </w:tr>
      <w:tr w:rsidR="00844F30" w:rsidRPr="00D24749" w14:paraId="6C7D8AF2" w14:textId="77777777" w:rsidTr="008F27CD">
        <w:tc>
          <w:tcPr>
            <w:tcW w:w="6086" w:type="dxa"/>
          </w:tcPr>
          <w:p w14:paraId="310F8A7F"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Skills</w:t>
            </w:r>
          </w:p>
        </w:tc>
        <w:tc>
          <w:tcPr>
            <w:tcW w:w="1417" w:type="dxa"/>
          </w:tcPr>
          <w:p w14:paraId="3C4108EC" w14:textId="77777777" w:rsidR="00844F30" w:rsidRPr="00D24749" w:rsidRDefault="00844F30" w:rsidP="008F27CD">
            <w:pPr>
              <w:pStyle w:val="BodyText"/>
              <w:spacing w:after="0" w:line="240" w:lineRule="auto"/>
              <w:contextualSpacing/>
              <w:rPr>
                <w:rFonts w:ascii="Arial" w:hAnsi="Arial" w:cs="Arial"/>
              </w:rPr>
            </w:pPr>
          </w:p>
        </w:tc>
        <w:tc>
          <w:tcPr>
            <w:tcW w:w="1513" w:type="dxa"/>
          </w:tcPr>
          <w:p w14:paraId="260016F5" w14:textId="77777777" w:rsidR="00844F30" w:rsidRPr="00D24749" w:rsidRDefault="00844F30" w:rsidP="008F27CD">
            <w:pPr>
              <w:pStyle w:val="BodyText"/>
              <w:spacing w:after="0" w:line="240" w:lineRule="auto"/>
              <w:contextualSpacing/>
              <w:rPr>
                <w:rFonts w:ascii="Arial" w:hAnsi="Arial" w:cs="Arial"/>
              </w:rPr>
            </w:pPr>
          </w:p>
        </w:tc>
      </w:tr>
      <w:tr w:rsidR="00844F30" w:rsidRPr="00D24749" w14:paraId="422FE9A3" w14:textId="77777777" w:rsidTr="008F27CD">
        <w:tc>
          <w:tcPr>
            <w:tcW w:w="6086" w:type="dxa"/>
            <w:shd w:val="clear" w:color="auto" w:fill="auto"/>
          </w:tcPr>
          <w:p w14:paraId="27484CDE" w14:textId="77777777" w:rsidR="00844F30" w:rsidRPr="00D24749" w:rsidRDefault="00844F30" w:rsidP="008F27CD">
            <w:pPr>
              <w:spacing w:after="0" w:line="240" w:lineRule="auto"/>
              <w:contextualSpacing/>
              <w:rPr>
                <w:rFonts w:ascii="Arial" w:hAnsi="Arial" w:cs="Arial"/>
              </w:rPr>
            </w:pPr>
            <w:r w:rsidRPr="00D24749">
              <w:rPr>
                <w:rFonts w:ascii="Arial" w:eastAsiaTheme="minorHAnsi" w:hAnsi="Arial" w:cs="Arial"/>
              </w:rPr>
              <w:t>Ability to deliver high quality arts programmes with</w:t>
            </w:r>
            <w:r w:rsidR="00D24749">
              <w:rPr>
                <w:rFonts w:ascii="Arial" w:eastAsiaTheme="minorHAnsi" w:hAnsi="Arial" w:cs="Arial"/>
              </w:rPr>
              <w:t xml:space="preserve"> </w:t>
            </w:r>
            <w:r w:rsidRPr="00D24749">
              <w:rPr>
                <w:rFonts w:ascii="Arial" w:eastAsiaTheme="minorHAnsi" w:hAnsi="Arial" w:cs="Arial"/>
              </w:rPr>
              <w:t>young people who face social exclusion, disadvantage and disaffection and manage such a group</w:t>
            </w:r>
          </w:p>
        </w:tc>
        <w:tc>
          <w:tcPr>
            <w:tcW w:w="1417" w:type="dxa"/>
          </w:tcPr>
          <w:p w14:paraId="1BB9AA4E"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3CC73B04"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6DEAAD16" w14:textId="77777777" w:rsidTr="008F27CD">
        <w:tc>
          <w:tcPr>
            <w:tcW w:w="6086" w:type="dxa"/>
            <w:shd w:val="clear" w:color="auto" w:fill="auto"/>
          </w:tcPr>
          <w:p w14:paraId="4322DC3E" w14:textId="77777777" w:rsidR="00844F30" w:rsidRPr="00D24749" w:rsidRDefault="00844F30" w:rsidP="00844F30">
            <w:pPr>
              <w:spacing w:after="0" w:line="240" w:lineRule="auto"/>
              <w:contextualSpacing/>
              <w:rPr>
                <w:rFonts w:ascii="Arial" w:eastAsiaTheme="minorHAnsi" w:hAnsi="Arial" w:cs="Arial"/>
              </w:rPr>
            </w:pPr>
            <w:r w:rsidRPr="00D24749">
              <w:rPr>
                <w:rFonts w:ascii="Arial" w:eastAsiaTheme="minorHAnsi" w:hAnsi="Arial" w:cs="Arial"/>
              </w:rPr>
              <w:t>One of more visual arts medium</w:t>
            </w:r>
          </w:p>
        </w:tc>
        <w:tc>
          <w:tcPr>
            <w:tcW w:w="1417" w:type="dxa"/>
          </w:tcPr>
          <w:p w14:paraId="2B68220C" w14:textId="77777777" w:rsidR="00844F30" w:rsidRPr="00D24749" w:rsidRDefault="00844F30" w:rsidP="00844F30">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54EEF2EF" w14:textId="77777777" w:rsidR="00844F30" w:rsidRPr="00D24749" w:rsidRDefault="00844F30" w:rsidP="00844F30">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09BA55EF" w14:textId="77777777" w:rsidTr="008F27CD">
        <w:tc>
          <w:tcPr>
            <w:tcW w:w="6086" w:type="dxa"/>
            <w:shd w:val="clear" w:color="auto" w:fill="auto"/>
          </w:tcPr>
          <w:p w14:paraId="5EFF2545" w14:textId="77777777" w:rsidR="00844F30" w:rsidRPr="00D24749" w:rsidRDefault="00844F30" w:rsidP="008F27CD">
            <w:pPr>
              <w:spacing w:after="0" w:line="240" w:lineRule="auto"/>
              <w:contextualSpacing/>
              <w:rPr>
                <w:rFonts w:ascii="Arial" w:eastAsiaTheme="minorHAnsi" w:hAnsi="Arial" w:cs="Arial"/>
              </w:rPr>
            </w:pPr>
            <w:r w:rsidRPr="00D24749">
              <w:rPr>
                <w:rFonts w:ascii="Arial" w:eastAsiaTheme="minorHAnsi" w:hAnsi="Arial" w:cs="Arial"/>
              </w:rPr>
              <w:t>Able to work as part of a team and under own initiative</w:t>
            </w:r>
          </w:p>
        </w:tc>
        <w:tc>
          <w:tcPr>
            <w:tcW w:w="1417" w:type="dxa"/>
          </w:tcPr>
          <w:p w14:paraId="7D45A0B4"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73331505"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57F6545F" w14:textId="77777777" w:rsidTr="008F27CD">
        <w:tc>
          <w:tcPr>
            <w:tcW w:w="6086" w:type="dxa"/>
            <w:shd w:val="clear" w:color="auto" w:fill="auto"/>
          </w:tcPr>
          <w:p w14:paraId="4C7F61B4" w14:textId="77777777" w:rsidR="00844F30" w:rsidRPr="00D24749" w:rsidRDefault="00844F30" w:rsidP="008F27CD">
            <w:pPr>
              <w:spacing w:after="0" w:line="240" w:lineRule="auto"/>
              <w:contextualSpacing/>
              <w:rPr>
                <w:rFonts w:ascii="Arial" w:eastAsiaTheme="minorHAnsi" w:hAnsi="Arial" w:cs="Arial"/>
              </w:rPr>
            </w:pPr>
            <w:r w:rsidRPr="00D24749">
              <w:rPr>
                <w:rFonts w:ascii="Arial" w:eastAsiaTheme="minorHAnsi" w:hAnsi="Arial" w:cs="Arial"/>
              </w:rPr>
              <w:t xml:space="preserve">Able to plan and evaluate </w:t>
            </w:r>
            <w:r w:rsidR="00016004">
              <w:rPr>
                <w:rFonts w:ascii="Arial" w:eastAsiaTheme="minorHAnsi" w:hAnsi="Arial" w:cs="Arial"/>
              </w:rPr>
              <w:t xml:space="preserve">the </w:t>
            </w:r>
            <w:r w:rsidRPr="00D24749">
              <w:rPr>
                <w:rFonts w:ascii="Arial" w:eastAsiaTheme="minorHAnsi" w:hAnsi="Arial" w:cs="Arial"/>
              </w:rPr>
              <w:t>program</w:t>
            </w:r>
            <w:r w:rsidR="00D24749">
              <w:rPr>
                <w:rFonts w:ascii="Arial" w:eastAsiaTheme="minorHAnsi" w:hAnsi="Arial" w:cs="Arial"/>
              </w:rPr>
              <w:t>me</w:t>
            </w:r>
            <w:r w:rsidRPr="00D24749">
              <w:rPr>
                <w:rFonts w:ascii="Arial" w:eastAsiaTheme="minorHAnsi" w:hAnsi="Arial" w:cs="Arial"/>
              </w:rPr>
              <w:t xml:space="preserve"> of activit</w:t>
            </w:r>
            <w:r w:rsidR="00016004">
              <w:rPr>
                <w:rFonts w:ascii="Arial" w:eastAsiaTheme="minorHAnsi" w:hAnsi="Arial" w:cs="Arial"/>
              </w:rPr>
              <w:t xml:space="preserve">ies, </w:t>
            </w:r>
            <w:r w:rsidRPr="00D24749">
              <w:rPr>
                <w:rFonts w:ascii="Arial" w:eastAsiaTheme="minorHAnsi" w:hAnsi="Arial" w:cs="Arial"/>
              </w:rPr>
              <w:t>including production of session plans and evaluations</w:t>
            </w:r>
          </w:p>
        </w:tc>
        <w:tc>
          <w:tcPr>
            <w:tcW w:w="1417" w:type="dxa"/>
          </w:tcPr>
          <w:p w14:paraId="4DD412DA"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5BE41494"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5935D369" w14:textId="77777777" w:rsidTr="008F27CD">
        <w:tc>
          <w:tcPr>
            <w:tcW w:w="6086" w:type="dxa"/>
            <w:shd w:val="clear" w:color="auto" w:fill="auto"/>
          </w:tcPr>
          <w:p w14:paraId="200F9BDA" w14:textId="77777777" w:rsidR="00844F30" w:rsidRPr="00D24749" w:rsidRDefault="00844F30" w:rsidP="008F27CD">
            <w:pPr>
              <w:spacing w:after="0" w:line="240" w:lineRule="auto"/>
              <w:contextualSpacing/>
              <w:rPr>
                <w:rFonts w:ascii="Arial" w:eastAsiaTheme="minorHAnsi" w:hAnsi="Arial" w:cs="Arial"/>
              </w:rPr>
            </w:pPr>
            <w:r w:rsidRPr="00D24749">
              <w:rPr>
                <w:rFonts w:ascii="Arial" w:eastAsiaTheme="minorHAnsi" w:hAnsi="Arial" w:cs="Arial"/>
              </w:rPr>
              <w:t>Able to communicate effectively with young people, parents, team members and members of the public</w:t>
            </w:r>
          </w:p>
        </w:tc>
        <w:tc>
          <w:tcPr>
            <w:tcW w:w="1417" w:type="dxa"/>
          </w:tcPr>
          <w:p w14:paraId="11DABDC9"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0FAF755B"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40132ADD" w14:textId="77777777" w:rsidTr="008F27CD">
        <w:tc>
          <w:tcPr>
            <w:tcW w:w="6086" w:type="dxa"/>
            <w:shd w:val="clear" w:color="auto" w:fill="auto"/>
          </w:tcPr>
          <w:p w14:paraId="00FC5B8F" w14:textId="77777777" w:rsidR="00844F30" w:rsidRPr="00D24749" w:rsidRDefault="00844F30" w:rsidP="008F27CD">
            <w:pPr>
              <w:pStyle w:val="BodyText"/>
              <w:spacing w:after="0" w:line="240" w:lineRule="auto"/>
              <w:contextualSpacing/>
              <w:rPr>
                <w:rFonts w:ascii="Arial" w:hAnsi="Arial" w:cs="Arial"/>
              </w:rPr>
            </w:pPr>
            <w:r w:rsidRPr="00D24749">
              <w:rPr>
                <w:rFonts w:ascii="Arial" w:eastAsiaTheme="minorHAnsi" w:hAnsi="Arial" w:cs="Arial"/>
              </w:rPr>
              <w:t>Ability to engage and build positive relationships with young people including disengaged and disadvantaged young people</w:t>
            </w:r>
          </w:p>
        </w:tc>
        <w:tc>
          <w:tcPr>
            <w:tcW w:w="1417" w:type="dxa"/>
          </w:tcPr>
          <w:p w14:paraId="6C512C74"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01233E21"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2BE63A2C" w14:textId="77777777" w:rsidTr="008F27CD">
        <w:tc>
          <w:tcPr>
            <w:tcW w:w="6086" w:type="dxa"/>
            <w:shd w:val="clear" w:color="auto" w:fill="auto"/>
            <w:vAlign w:val="center"/>
          </w:tcPr>
          <w:p w14:paraId="3A6046F0" w14:textId="77777777" w:rsidR="00844F30" w:rsidRPr="00D24749" w:rsidRDefault="00844F30" w:rsidP="008F27CD">
            <w:pPr>
              <w:pStyle w:val="BodyText"/>
              <w:spacing w:after="0" w:line="240" w:lineRule="auto"/>
              <w:contextualSpacing/>
              <w:rPr>
                <w:rFonts w:ascii="Arial" w:hAnsi="Arial" w:cs="Arial"/>
                <w:b/>
              </w:rPr>
            </w:pPr>
            <w:r w:rsidRPr="00D24749">
              <w:rPr>
                <w:rFonts w:ascii="Arial" w:hAnsi="Arial" w:cs="Arial"/>
                <w:b/>
              </w:rPr>
              <w:t>Knowledge</w:t>
            </w:r>
          </w:p>
        </w:tc>
        <w:tc>
          <w:tcPr>
            <w:tcW w:w="1417" w:type="dxa"/>
          </w:tcPr>
          <w:p w14:paraId="1A8E44A6" w14:textId="77777777" w:rsidR="00844F30" w:rsidRPr="00D24749" w:rsidRDefault="00844F30" w:rsidP="008F27CD">
            <w:pPr>
              <w:pStyle w:val="BodyText"/>
              <w:spacing w:after="0" w:line="240" w:lineRule="auto"/>
              <w:contextualSpacing/>
              <w:rPr>
                <w:rFonts w:ascii="Arial" w:hAnsi="Arial" w:cs="Arial"/>
              </w:rPr>
            </w:pPr>
          </w:p>
        </w:tc>
        <w:tc>
          <w:tcPr>
            <w:tcW w:w="1513" w:type="dxa"/>
          </w:tcPr>
          <w:p w14:paraId="5EEC5784" w14:textId="77777777" w:rsidR="00844F30" w:rsidRPr="00D24749" w:rsidRDefault="00844F30" w:rsidP="008F27CD">
            <w:pPr>
              <w:pStyle w:val="BodyText"/>
              <w:spacing w:after="0" w:line="240" w:lineRule="auto"/>
              <w:contextualSpacing/>
              <w:rPr>
                <w:rFonts w:ascii="Arial" w:hAnsi="Arial" w:cs="Arial"/>
              </w:rPr>
            </w:pPr>
          </w:p>
        </w:tc>
      </w:tr>
      <w:tr w:rsidR="00844F30" w:rsidRPr="00D24749" w14:paraId="38A42B84" w14:textId="77777777" w:rsidTr="008F27CD">
        <w:tc>
          <w:tcPr>
            <w:tcW w:w="6086" w:type="dxa"/>
            <w:shd w:val="clear" w:color="auto" w:fill="auto"/>
            <w:vAlign w:val="center"/>
          </w:tcPr>
          <w:p w14:paraId="3A526DF2" w14:textId="77777777" w:rsidR="00844F30" w:rsidRPr="00D24749" w:rsidRDefault="00844F30" w:rsidP="008F27CD">
            <w:pPr>
              <w:spacing w:after="0" w:line="240" w:lineRule="auto"/>
              <w:contextualSpacing/>
              <w:rPr>
                <w:rFonts w:ascii="Arial" w:hAnsi="Arial" w:cs="Arial"/>
              </w:rPr>
            </w:pPr>
            <w:r w:rsidRPr="00D24749">
              <w:rPr>
                <w:rFonts w:ascii="Arial" w:eastAsiaTheme="minorHAnsi" w:hAnsi="Arial" w:cs="Arial"/>
              </w:rPr>
              <w:t>Understand the principles of working with young people, the issues affecting their lives and knowledge of their needs</w:t>
            </w:r>
          </w:p>
        </w:tc>
        <w:tc>
          <w:tcPr>
            <w:tcW w:w="1417" w:type="dxa"/>
          </w:tcPr>
          <w:p w14:paraId="0750AD17"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Desirable</w:t>
            </w:r>
          </w:p>
        </w:tc>
        <w:tc>
          <w:tcPr>
            <w:tcW w:w="1513" w:type="dxa"/>
          </w:tcPr>
          <w:p w14:paraId="3D0D0C78"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3001DD2B" w14:textId="77777777" w:rsidTr="008F27CD">
        <w:tc>
          <w:tcPr>
            <w:tcW w:w="6086" w:type="dxa"/>
            <w:shd w:val="clear" w:color="auto" w:fill="auto"/>
            <w:vAlign w:val="center"/>
          </w:tcPr>
          <w:p w14:paraId="0D262B37" w14:textId="77777777" w:rsidR="00844F30" w:rsidRPr="00D24749" w:rsidRDefault="00844F30" w:rsidP="008F27CD">
            <w:pPr>
              <w:pStyle w:val="BodyText"/>
              <w:spacing w:line="240" w:lineRule="auto"/>
              <w:contextualSpacing/>
              <w:rPr>
                <w:rFonts w:ascii="Arial" w:hAnsi="Arial" w:cs="Arial"/>
              </w:rPr>
            </w:pPr>
            <w:r w:rsidRPr="00D24749">
              <w:rPr>
                <w:rFonts w:ascii="Arial" w:eastAsiaTheme="minorHAnsi" w:hAnsi="Arial" w:cs="Arial"/>
              </w:rPr>
              <w:t>Knowledge of health and safety, diversity awareness and safeguarding best practice</w:t>
            </w:r>
          </w:p>
        </w:tc>
        <w:tc>
          <w:tcPr>
            <w:tcW w:w="1417" w:type="dxa"/>
          </w:tcPr>
          <w:p w14:paraId="0C54A2AB"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 xml:space="preserve">Essential </w:t>
            </w:r>
          </w:p>
        </w:tc>
        <w:tc>
          <w:tcPr>
            <w:tcW w:w="1513" w:type="dxa"/>
          </w:tcPr>
          <w:p w14:paraId="25F12AC0"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32EF9935" w14:textId="77777777" w:rsidTr="008F27CD">
        <w:tc>
          <w:tcPr>
            <w:tcW w:w="6086" w:type="dxa"/>
            <w:shd w:val="clear" w:color="auto" w:fill="auto"/>
            <w:vAlign w:val="center"/>
          </w:tcPr>
          <w:p w14:paraId="528E9728" w14:textId="77777777" w:rsidR="00844F30" w:rsidRPr="00D24749" w:rsidRDefault="00844F30" w:rsidP="008F27CD">
            <w:pPr>
              <w:pStyle w:val="BodyText"/>
              <w:spacing w:line="240" w:lineRule="auto"/>
              <w:contextualSpacing/>
              <w:rPr>
                <w:rFonts w:ascii="Arial" w:hAnsi="Arial" w:cs="Arial"/>
              </w:rPr>
            </w:pPr>
            <w:r w:rsidRPr="00D24749">
              <w:rPr>
                <w:rFonts w:ascii="Arial" w:eastAsiaTheme="minorHAnsi" w:hAnsi="Arial" w:cs="Arial"/>
              </w:rPr>
              <w:t>Basic knowledge of arts pathways</w:t>
            </w:r>
          </w:p>
        </w:tc>
        <w:tc>
          <w:tcPr>
            <w:tcW w:w="1417" w:type="dxa"/>
          </w:tcPr>
          <w:p w14:paraId="4349BFE2"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Desirable</w:t>
            </w:r>
          </w:p>
        </w:tc>
        <w:tc>
          <w:tcPr>
            <w:tcW w:w="1513" w:type="dxa"/>
          </w:tcPr>
          <w:p w14:paraId="7F531F95"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4EA71651" w14:textId="77777777" w:rsidTr="008F27CD">
        <w:tc>
          <w:tcPr>
            <w:tcW w:w="6086" w:type="dxa"/>
            <w:shd w:val="clear" w:color="auto" w:fill="auto"/>
          </w:tcPr>
          <w:p w14:paraId="2CD54652" w14:textId="77777777" w:rsidR="00844F30" w:rsidRPr="00D24749" w:rsidRDefault="00844F30" w:rsidP="008F27CD">
            <w:pPr>
              <w:pStyle w:val="BodyText"/>
              <w:spacing w:line="240" w:lineRule="auto"/>
              <w:contextualSpacing/>
              <w:rPr>
                <w:rFonts w:ascii="Arial" w:hAnsi="Arial" w:cs="Arial"/>
                <w:b/>
              </w:rPr>
            </w:pPr>
            <w:r w:rsidRPr="00D24749">
              <w:rPr>
                <w:rFonts w:ascii="Arial" w:hAnsi="Arial" w:cs="Arial"/>
                <w:b/>
              </w:rPr>
              <w:t>Special Requirements</w:t>
            </w:r>
          </w:p>
        </w:tc>
        <w:tc>
          <w:tcPr>
            <w:tcW w:w="1417" w:type="dxa"/>
          </w:tcPr>
          <w:p w14:paraId="0CF776E2" w14:textId="77777777" w:rsidR="00844F30" w:rsidRPr="00D24749" w:rsidRDefault="00844F30" w:rsidP="008F27CD">
            <w:pPr>
              <w:pStyle w:val="BodyText"/>
              <w:spacing w:after="0" w:line="240" w:lineRule="auto"/>
              <w:contextualSpacing/>
              <w:rPr>
                <w:rFonts w:ascii="Arial" w:hAnsi="Arial" w:cs="Arial"/>
              </w:rPr>
            </w:pPr>
          </w:p>
        </w:tc>
        <w:tc>
          <w:tcPr>
            <w:tcW w:w="1513" w:type="dxa"/>
          </w:tcPr>
          <w:p w14:paraId="0C986D55" w14:textId="77777777" w:rsidR="00844F30" w:rsidRPr="00D24749" w:rsidRDefault="00844F30" w:rsidP="008F27CD">
            <w:pPr>
              <w:pStyle w:val="BodyText"/>
              <w:spacing w:after="0" w:line="240" w:lineRule="auto"/>
              <w:contextualSpacing/>
              <w:rPr>
                <w:rFonts w:ascii="Arial" w:hAnsi="Arial" w:cs="Arial"/>
              </w:rPr>
            </w:pPr>
          </w:p>
        </w:tc>
      </w:tr>
      <w:tr w:rsidR="00844F30" w:rsidRPr="00D24749" w14:paraId="670DD991" w14:textId="77777777" w:rsidTr="008F27CD">
        <w:tc>
          <w:tcPr>
            <w:tcW w:w="6086" w:type="dxa"/>
            <w:shd w:val="clear" w:color="auto" w:fill="auto"/>
          </w:tcPr>
          <w:p w14:paraId="7B10035B" w14:textId="77777777" w:rsidR="00844F30" w:rsidRPr="00D24749" w:rsidRDefault="00844F30" w:rsidP="008F27CD">
            <w:pPr>
              <w:pStyle w:val="BodyText"/>
              <w:spacing w:line="240" w:lineRule="auto"/>
              <w:contextualSpacing/>
              <w:rPr>
                <w:rFonts w:ascii="Arial" w:eastAsiaTheme="minorHAnsi" w:hAnsi="Arial" w:cs="Arial"/>
              </w:rPr>
            </w:pPr>
            <w:r w:rsidRPr="00D24749">
              <w:rPr>
                <w:rFonts w:ascii="Arial" w:hAnsi="Arial" w:cs="Arial"/>
              </w:rPr>
              <w:t>A willingness to work unsociable hours when required</w:t>
            </w:r>
          </w:p>
        </w:tc>
        <w:tc>
          <w:tcPr>
            <w:tcW w:w="1417" w:type="dxa"/>
          </w:tcPr>
          <w:p w14:paraId="305DA369"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1352B59C"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844F30" w:rsidRPr="00D24749" w14:paraId="22333F7F" w14:textId="77777777" w:rsidTr="008F27CD">
        <w:tc>
          <w:tcPr>
            <w:tcW w:w="6086" w:type="dxa"/>
            <w:shd w:val="clear" w:color="auto" w:fill="auto"/>
          </w:tcPr>
          <w:p w14:paraId="19607CD9" w14:textId="77777777" w:rsidR="00844F30" w:rsidRPr="00D24749" w:rsidRDefault="00844F30" w:rsidP="008F27CD">
            <w:pPr>
              <w:spacing w:after="0" w:line="240" w:lineRule="auto"/>
              <w:jc w:val="both"/>
              <w:rPr>
                <w:rFonts w:ascii="Arial" w:hAnsi="Arial" w:cs="Arial"/>
              </w:rPr>
            </w:pPr>
            <w:r w:rsidRPr="00D24749">
              <w:rPr>
                <w:rFonts w:ascii="Arial" w:hAnsi="Arial" w:cs="Arial"/>
              </w:rPr>
              <w:t>The ability and willingness to travel to events in the region and beyond</w:t>
            </w:r>
          </w:p>
        </w:tc>
        <w:tc>
          <w:tcPr>
            <w:tcW w:w="1417" w:type="dxa"/>
          </w:tcPr>
          <w:p w14:paraId="25A25D43"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60E0914E" w14:textId="77777777" w:rsidR="00844F30" w:rsidRPr="00D24749" w:rsidRDefault="00844F30" w:rsidP="008F27CD">
            <w:pPr>
              <w:pStyle w:val="BodyText"/>
              <w:spacing w:after="0" w:line="240" w:lineRule="auto"/>
              <w:contextualSpacing/>
              <w:rPr>
                <w:rFonts w:ascii="Arial" w:hAnsi="Arial" w:cs="Arial"/>
              </w:rPr>
            </w:pPr>
            <w:r w:rsidRPr="00D24749">
              <w:rPr>
                <w:rFonts w:ascii="Arial" w:hAnsi="Arial" w:cs="Arial"/>
              </w:rPr>
              <w:t>A &amp; I</w:t>
            </w:r>
          </w:p>
        </w:tc>
      </w:tr>
      <w:tr w:rsidR="00016004" w:rsidRPr="00D24749" w14:paraId="3B34D765" w14:textId="77777777" w:rsidTr="008F27CD">
        <w:tc>
          <w:tcPr>
            <w:tcW w:w="6086" w:type="dxa"/>
            <w:shd w:val="clear" w:color="auto" w:fill="auto"/>
          </w:tcPr>
          <w:p w14:paraId="23179CAB" w14:textId="77777777" w:rsidR="00016004" w:rsidRPr="00016004" w:rsidRDefault="00016004" w:rsidP="00016004">
            <w:pPr>
              <w:pStyle w:val="BodyText"/>
              <w:spacing w:after="0" w:line="240" w:lineRule="auto"/>
              <w:rPr>
                <w:rFonts w:ascii="Arial" w:hAnsi="Arial" w:cs="Arial"/>
              </w:rPr>
            </w:pPr>
            <w:r w:rsidRPr="00016004">
              <w:rPr>
                <w:rFonts w:ascii="Arial" w:hAnsi="Arial" w:cs="Arial"/>
              </w:rPr>
              <w:t>Enhanced DBS clearance and commitment to Safeguarding children</w:t>
            </w:r>
          </w:p>
        </w:tc>
        <w:tc>
          <w:tcPr>
            <w:tcW w:w="1417" w:type="dxa"/>
          </w:tcPr>
          <w:p w14:paraId="5BE20211" w14:textId="77777777" w:rsidR="00016004" w:rsidRPr="00D24749" w:rsidRDefault="00016004" w:rsidP="00016004">
            <w:pPr>
              <w:pStyle w:val="BodyText"/>
              <w:spacing w:after="0" w:line="240" w:lineRule="auto"/>
              <w:contextualSpacing/>
              <w:rPr>
                <w:rFonts w:ascii="Arial" w:hAnsi="Arial" w:cs="Arial"/>
              </w:rPr>
            </w:pPr>
            <w:r w:rsidRPr="00D24749">
              <w:rPr>
                <w:rFonts w:ascii="Arial" w:hAnsi="Arial" w:cs="Arial"/>
              </w:rPr>
              <w:t>Essential</w:t>
            </w:r>
          </w:p>
        </w:tc>
        <w:tc>
          <w:tcPr>
            <w:tcW w:w="1513" w:type="dxa"/>
          </w:tcPr>
          <w:p w14:paraId="08763DFD" w14:textId="77777777" w:rsidR="00016004" w:rsidRPr="00D24749" w:rsidRDefault="00016004" w:rsidP="00016004">
            <w:pPr>
              <w:pStyle w:val="BodyText"/>
              <w:spacing w:after="0" w:line="240" w:lineRule="auto"/>
              <w:contextualSpacing/>
              <w:rPr>
                <w:rFonts w:ascii="Arial" w:hAnsi="Arial" w:cs="Arial"/>
              </w:rPr>
            </w:pPr>
            <w:r w:rsidRPr="00D24749">
              <w:rPr>
                <w:rFonts w:ascii="Arial" w:hAnsi="Arial" w:cs="Arial"/>
              </w:rPr>
              <w:t>A &amp; I</w:t>
            </w:r>
          </w:p>
        </w:tc>
      </w:tr>
    </w:tbl>
    <w:p w14:paraId="75381847" w14:textId="77777777" w:rsidR="00876F92" w:rsidRPr="00D24749" w:rsidRDefault="00876F92" w:rsidP="00C77300">
      <w:pPr>
        <w:pStyle w:val="Footer"/>
        <w:rPr>
          <w:rFonts w:ascii="Arial" w:hAnsi="Arial" w:cs="Arial"/>
        </w:rPr>
      </w:pPr>
    </w:p>
    <w:p w14:paraId="04084CCA" w14:textId="77777777" w:rsidR="00FA12C8" w:rsidRPr="00D24749" w:rsidRDefault="00AE406E" w:rsidP="00D2291E">
      <w:pPr>
        <w:pStyle w:val="BodyText2"/>
        <w:spacing w:after="0" w:line="240" w:lineRule="auto"/>
        <w:jc w:val="both"/>
        <w:rPr>
          <w:rFonts w:ascii="Arial" w:hAnsi="Arial"/>
        </w:rPr>
      </w:pPr>
      <w:r w:rsidRPr="00D24749">
        <w:rPr>
          <w:rFonts w:ascii="Arial" w:hAnsi="Arial" w:cs="Arial"/>
        </w:rPr>
        <w:t>Future</w:t>
      </w:r>
      <w:r w:rsidR="004C5940" w:rsidRPr="00D24749">
        <w:rPr>
          <w:rFonts w:ascii="Arial" w:hAnsi="Arial" w:cs="Arial"/>
        </w:rPr>
        <w:t xml:space="preserve"> Youth Zone are committed to safeguarding and promoting the welfare of children, young people and vulnerable groups. </w:t>
      </w:r>
      <w:r w:rsidR="00E513AD" w:rsidRPr="00D24749">
        <w:rPr>
          <w:rFonts w:ascii="Arial" w:hAnsi="Arial"/>
        </w:rPr>
        <w:t>This post is subject to an enhanced DBS check.</w:t>
      </w:r>
    </w:p>
    <w:p w14:paraId="4D769190" w14:textId="77777777" w:rsidR="00D2291E" w:rsidRPr="00D24749" w:rsidRDefault="00D2291E" w:rsidP="00D2291E">
      <w:pPr>
        <w:pStyle w:val="BodyText2"/>
        <w:spacing w:after="0" w:line="240" w:lineRule="auto"/>
        <w:jc w:val="both"/>
        <w:rPr>
          <w:rFonts w:ascii="Arial" w:hAnsi="Arial" w:cs="Arial"/>
        </w:rPr>
      </w:pPr>
    </w:p>
    <w:p w14:paraId="58BB1348" w14:textId="77777777" w:rsidR="00DD1D5D" w:rsidRPr="00016004" w:rsidRDefault="00E513AD" w:rsidP="00D2291E">
      <w:pPr>
        <w:pStyle w:val="BodyText2"/>
        <w:rPr>
          <w:rFonts w:ascii="Arial" w:hAnsi="Arial"/>
          <w:b/>
        </w:rPr>
      </w:pPr>
      <w:r w:rsidRPr="00016004">
        <w:rPr>
          <w:rFonts w:ascii="Arial" w:hAnsi="Arial"/>
          <w:b/>
        </w:rPr>
        <w:lastRenderedPageBreak/>
        <w:t xml:space="preserve">The strength of the OnSide Network of Youth Zone is the diversity of its people, we place huge value on different people doing things in different ways and we welcome applications from what might be considered none traditional backgrounds. The one thing we all have in common is our desire to raise the aspirations of young people across the country. </w:t>
      </w:r>
    </w:p>
    <w:p w14:paraId="1BDFA66C" w14:textId="77777777" w:rsidR="00DD1D5D" w:rsidRPr="0050401E" w:rsidRDefault="00DD1D5D" w:rsidP="00FB311C">
      <w:pPr>
        <w:spacing w:after="0" w:line="240" w:lineRule="auto"/>
        <w:rPr>
          <w:rFonts w:ascii="Arial" w:hAnsi="Arial" w:cs="Arial"/>
          <w:b/>
        </w:rPr>
      </w:pPr>
      <w:r>
        <w:rPr>
          <w:rFonts w:ascii="Arial" w:hAnsi="Arial" w:cs="Arial"/>
          <w:noProof/>
          <w:lang w:val="en-US"/>
        </w:rPr>
        <w:drawing>
          <wp:inline distT="0" distB="0" distL="0" distR="0" wp14:anchorId="4169D4DE" wp14:editId="14182ACF">
            <wp:extent cx="5125310" cy="7247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a:ext>
                      </a:extLst>
                    </a:blip>
                    <a:stretch>
                      <a:fillRect/>
                    </a:stretch>
                  </pic:blipFill>
                  <pic:spPr>
                    <a:xfrm>
                      <a:off x="0" y="0"/>
                      <a:ext cx="5128057" cy="7251775"/>
                    </a:xfrm>
                    <a:prstGeom prst="rect">
                      <a:avLst/>
                    </a:prstGeom>
                  </pic:spPr>
                </pic:pic>
              </a:graphicData>
            </a:graphic>
          </wp:inline>
        </w:drawing>
      </w:r>
    </w:p>
    <w:sectPr w:rsidR="00DD1D5D" w:rsidRPr="0050401E" w:rsidSect="00CB495F">
      <w:headerReference w:type="default" r:id="rId15"/>
      <w:pgSz w:w="11906" w:h="16838"/>
      <w:pgMar w:top="567"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91E84" w14:textId="77777777" w:rsidR="00F47C00" w:rsidRDefault="00F47C00">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2AE338E7" w14:textId="77777777" w:rsidR="00F47C00" w:rsidRDefault="00F47C00">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CE379" w14:textId="77777777" w:rsidR="00F47C00" w:rsidRDefault="00F47C00">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4904FC87" w14:textId="77777777" w:rsidR="00F47C00" w:rsidRDefault="00F47C00">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6EF1" w14:textId="77777777" w:rsidR="00A36C0C" w:rsidRDefault="00AE406E" w:rsidP="00A36C0C">
    <w:pPr>
      <w:spacing w:after="0"/>
      <w:rPr>
        <w:rFonts w:eastAsia="Times New Roman"/>
        <w:color w:val="FABF8F" w:themeColor="accent6" w:themeTint="99"/>
        <w:lang w:eastAsia="en-GB"/>
      </w:rPr>
    </w:pPr>
    <w:r>
      <w:rPr>
        <w:rFonts w:eastAsia="Times New Roman"/>
        <w:noProof/>
        <w:color w:val="FABF8F" w:themeColor="accent6" w:themeTint="99"/>
        <w:lang w:eastAsia="en-GB"/>
      </w:rPr>
      <w:drawing>
        <wp:anchor distT="0" distB="0" distL="114300" distR="114300" simplePos="0" relativeHeight="251660800" behindDoc="0" locked="0" layoutInCell="1" allowOverlap="1" wp14:anchorId="5331A762" wp14:editId="32EF47D9">
          <wp:simplePos x="0" y="0"/>
          <wp:positionH relativeFrom="margin">
            <wp:posOffset>4614545</wp:posOffset>
          </wp:positionH>
          <wp:positionV relativeFrom="margin">
            <wp:posOffset>-1157605</wp:posOffset>
          </wp:positionV>
          <wp:extent cx="1452245" cy="10280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acy-logo-2017.png"/>
                  <pic:cNvPicPr/>
                </pic:nvPicPr>
                <pic:blipFill>
                  <a:blip r:embed="rId1"/>
                  <a:stretch>
                    <a:fillRect/>
                  </a:stretch>
                </pic:blipFill>
                <pic:spPr>
                  <a:xfrm>
                    <a:off x="0" y="0"/>
                    <a:ext cx="1452245" cy="1028065"/>
                  </a:xfrm>
                  <a:prstGeom prst="rect">
                    <a:avLst/>
                  </a:prstGeom>
                </pic:spPr>
              </pic:pic>
            </a:graphicData>
          </a:graphic>
          <wp14:sizeRelH relativeFrom="margin">
            <wp14:pctWidth>0</wp14:pctWidth>
          </wp14:sizeRelH>
          <wp14:sizeRelV relativeFrom="margin">
            <wp14:pctHeight>0</wp14:pctHeight>
          </wp14:sizeRelV>
        </wp:anchor>
      </w:drawing>
    </w:r>
    <w:r w:rsidR="00E513AD">
      <w:rPr>
        <w:rFonts w:eastAsia="Times New Roman"/>
        <w:noProof/>
        <w:color w:val="FABF8F" w:themeColor="accent6" w:themeTint="99"/>
        <w:lang w:eastAsia="en-GB"/>
      </w:rPr>
      <w:drawing>
        <wp:anchor distT="0" distB="0" distL="114300" distR="114300" simplePos="0" relativeHeight="251656704" behindDoc="0" locked="0" layoutInCell="1" allowOverlap="1" wp14:anchorId="20A4233B" wp14:editId="53E84847">
          <wp:simplePos x="0" y="0"/>
          <wp:positionH relativeFrom="margin">
            <wp:posOffset>-757555</wp:posOffset>
          </wp:positionH>
          <wp:positionV relativeFrom="margin">
            <wp:posOffset>-1157605</wp:posOffset>
          </wp:positionV>
          <wp:extent cx="104775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2"/>
                  <a:stretch>
                    <a:fillRect/>
                  </a:stretch>
                </pic:blipFill>
                <pic:spPr>
                  <a:xfrm>
                    <a:off x="0" y="0"/>
                    <a:ext cx="1047750" cy="1047750"/>
                  </a:xfrm>
                  <a:prstGeom prst="rect">
                    <a:avLst/>
                  </a:prstGeom>
                </pic:spPr>
              </pic:pic>
            </a:graphicData>
          </a:graphic>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076AF590" w14:textId="77777777" w:rsidR="00A36C0C" w:rsidRDefault="00A36C0C" w:rsidP="00A36C0C">
    <w:pPr>
      <w:spacing w:after="0"/>
      <w:rPr>
        <w:rFonts w:eastAsia="Times New Roman"/>
        <w:color w:val="FABF8F" w:themeColor="accent6" w:themeTint="99"/>
        <w:lang w:eastAsia="en-GB"/>
      </w:rPr>
    </w:pPr>
  </w:p>
  <w:p w14:paraId="2D5B38E8" w14:textId="77777777" w:rsidR="00FE6E0D" w:rsidRDefault="00FE6E0D" w:rsidP="00CB495F">
    <w:pPr>
      <w:pStyle w:val="Header"/>
      <w:jc w:val="right"/>
      <w:rPr>
        <w:rFonts w:ascii="Times New Roman" w:hAnsi="Times New Roman" w:cs="Times New Roman"/>
      </w:rPr>
    </w:pPr>
  </w:p>
  <w:p w14:paraId="1FA2DA79" w14:textId="77777777" w:rsidR="004C5940" w:rsidRDefault="004C5940" w:rsidP="0050401E">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12"/>
  </w:num>
  <w:num w:numId="4">
    <w:abstractNumId w:val="27"/>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3"/>
  </w:num>
  <w:num w:numId="8">
    <w:abstractNumId w:val="30"/>
  </w:num>
  <w:num w:numId="9">
    <w:abstractNumId w:val="22"/>
  </w:num>
  <w:num w:numId="10">
    <w:abstractNumId w:val="17"/>
  </w:num>
  <w:num w:numId="11">
    <w:abstractNumId w:val="32"/>
  </w:num>
  <w:num w:numId="12">
    <w:abstractNumId w:val="18"/>
  </w:num>
  <w:num w:numId="13">
    <w:abstractNumId w:val="0"/>
  </w:num>
  <w:num w:numId="14">
    <w:abstractNumId w:val="25"/>
  </w:num>
  <w:num w:numId="15">
    <w:abstractNumId w:val="11"/>
  </w:num>
  <w:num w:numId="16">
    <w:abstractNumId w:val="8"/>
  </w:num>
  <w:num w:numId="17">
    <w:abstractNumId w:val="15"/>
  </w:num>
  <w:num w:numId="18">
    <w:abstractNumId w:val="2"/>
  </w:num>
  <w:num w:numId="19">
    <w:abstractNumId w:val="16"/>
  </w:num>
  <w:num w:numId="20">
    <w:abstractNumId w:val="19"/>
  </w:num>
  <w:num w:numId="21">
    <w:abstractNumId w:val="20"/>
  </w:num>
  <w:num w:numId="22">
    <w:abstractNumId w:val="1"/>
  </w:num>
  <w:num w:numId="23">
    <w:abstractNumId w:val="31"/>
  </w:num>
  <w:num w:numId="24">
    <w:abstractNumId w:val="13"/>
  </w:num>
  <w:num w:numId="25">
    <w:abstractNumId w:val="9"/>
  </w:num>
  <w:num w:numId="26">
    <w:abstractNumId w:val="14"/>
  </w:num>
  <w:num w:numId="27">
    <w:abstractNumId w:val="10"/>
  </w:num>
  <w:num w:numId="28">
    <w:abstractNumId w:val="3"/>
  </w:num>
  <w:num w:numId="29">
    <w:abstractNumId w:val="28"/>
  </w:num>
  <w:num w:numId="30">
    <w:abstractNumId w:val="24"/>
  </w:num>
  <w:num w:numId="31">
    <w:abstractNumId w:val="6"/>
  </w:num>
  <w:num w:numId="32">
    <w:abstractNumId w:val="21"/>
  </w:num>
  <w:num w:numId="33">
    <w:abstractNumId w:val="29"/>
  </w:num>
  <w:num w:numId="34">
    <w:abstractNumId w:val="7"/>
  </w:num>
  <w:num w:numId="35">
    <w:abstractNumId w:val="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B95"/>
    <w:rsid w:val="00015D01"/>
    <w:rsid w:val="00016004"/>
    <w:rsid w:val="00022C1A"/>
    <w:rsid w:val="00024766"/>
    <w:rsid w:val="00026BBC"/>
    <w:rsid w:val="00043F90"/>
    <w:rsid w:val="000704D9"/>
    <w:rsid w:val="0007172B"/>
    <w:rsid w:val="00076F9D"/>
    <w:rsid w:val="000A34E8"/>
    <w:rsid w:val="001172DF"/>
    <w:rsid w:val="0014528A"/>
    <w:rsid w:val="0017555F"/>
    <w:rsid w:val="001A65BC"/>
    <w:rsid w:val="001B1294"/>
    <w:rsid w:val="001D73F9"/>
    <w:rsid w:val="0026611B"/>
    <w:rsid w:val="002B3172"/>
    <w:rsid w:val="00305F47"/>
    <w:rsid w:val="00307793"/>
    <w:rsid w:val="00312017"/>
    <w:rsid w:val="0032047F"/>
    <w:rsid w:val="0037430C"/>
    <w:rsid w:val="003902C9"/>
    <w:rsid w:val="00394945"/>
    <w:rsid w:val="003B3AB9"/>
    <w:rsid w:val="003C6137"/>
    <w:rsid w:val="003E3353"/>
    <w:rsid w:val="00400658"/>
    <w:rsid w:val="00401E0D"/>
    <w:rsid w:val="00403AF1"/>
    <w:rsid w:val="0040463D"/>
    <w:rsid w:val="00445C72"/>
    <w:rsid w:val="004762F0"/>
    <w:rsid w:val="004836C1"/>
    <w:rsid w:val="00484AE2"/>
    <w:rsid w:val="004B4448"/>
    <w:rsid w:val="004C04D3"/>
    <w:rsid w:val="004C5940"/>
    <w:rsid w:val="004F2723"/>
    <w:rsid w:val="004F3FAF"/>
    <w:rsid w:val="0050401E"/>
    <w:rsid w:val="005131F1"/>
    <w:rsid w:val="00514CFB"/>
    <w:rsid w:val="00566F1D"/>
    <w:rsid w:val="00571429"/>
    <w:rsid w:val="005901D6"/>
    <w:rsid w:val="00590F6D"/>
    <w:rsid w:val="005D1920"/>
    <w:rsid w:val="005D2A6B"/>
    <w:rsid w:val="005D7213"/>
    <w:rsid w:val="00617475"/>
    <w:rsid w:val="00634BED"/>
    <w:rsid w:val="006412C5"/>
    <w:rsid w:val="00660C92"/>
    <w:rsid w:val="0067120D"/>
    <w:rsid w:val="00680135"/>
    <w:rsid w:val="006820DF"/>
    <w:rsid w:val="006B345D"/>
    <w:rsid w:val="006E7181"/>
    <w:rsid w:val="006E7F91"/>
    <w:rsid w:val="007175AF"/>
    <w:rsid w:val="007310F5"/>
    <w:rsid w:val="007508FE"/>
    <w:rsid w:val="007A0338"/>
    <w:rsid w:val="00803519"/>
    <w:rsid w:val="0081357E"/>
    <w:rsid w:val="0081424C"/>
    <w:rsid w:val="008179D4"/>
    <w:rsid w:val="008315DE"/>
    <w:rsid w:val="00837FEE"/>
    <w:rsid w:val="00844F30"/>
    <w:rsid w:val="00863E0B"/>
    <w:rsid w:val="00871DCC"/>
    <w:rsid w:val="00876F92"/>
    <w:rsid w:val="008D0037"/>
    <w:rsid w:val="008D43A4"/>
    <w:rsid w:val="008E1A28"/>
    <w:rsid w:val="008E4200"/>
    <w:rsid w:val="008E5560"/>
    <w:rsid w:val="008F6007"/>
    <w:rsid w:val="0091652D"/>
    <w:rsid w:val="009176DF"/>
    <w:rsid w:val="00936C97"/>
    <w:rsid w:val="009652DB"/>
    <w:rsid w:val="00993C69"/>
    <w:rsid w:val="0099689F"/>
    <w:rsid w:val="009B3A9A"/>
    <w:rsid w:val="00A0214A"/>
    <w:rsid w:val="00A135CF"/>
    <w:rsid w:val="00A32762"/>
    <w:rsid w:val="00A33055"/>
    <w:rsid w:val="00A36C0C"/>
    <w:rsid w:val="00A739C4"/>
    <w:rsid w:val="00AC5467"/>
    <w:rsid w:val="00AC7AB7"/>
    <w:rsid w:val="00AE406E"/>
    <w:rsid w:val="00B1399D"/>
    <w:rsid w:val="00B17B07"/>
    <w:rsid w:val="00B30B37"/>
    <w:rsid w:val="00B31A49"/>
    <w:rsid w:val="00B50B28"/>
    <w:rsid w:val="00B572FA"/>
    <w:rsid w:val="00B6453D"/>
    <w:rsid w:val="00B865AF"/>
    <w:rsid w:val="00BB4089"/>
    <w:rsid w:val="00BC409B"/>
    <w:rsid w:val="00BD64E8"/>
    <w:rsid w:val="00C22D5F"/>
    <w:rsid w:val="00C41ABE"/>
    <w:rsid w:val="00C6469D"/>
    <w:rsid w:val="00C71820"/>
    <w:rsid w:val="00C77300"/>
    <w:rsid w:val="00C9681D"/>
    <w:rsid w:val="00CB495F"/>
    <w:rsid w:val="00CD4BEC"/>
    <w:rsid w:val="00D008DC"/>
    <w:rsid w:val="00D2291E"/>
    <w:rsid w:val="00D24749"/>
    <w:rsid w:val="00D2702B"/>
    <w:rsid w:val="00D45130"/>
    <w:rsid w:val="00D511FC"/>
    <w:rsid w:val="00D62E3F"/>
    <w:rsid w:val="00D75C7A"/>
    <w:rsid w:val="00D80EB5"/>
    <w:rsid w:val="00D90405"/>
    <w:rsid w:val="00DC322C"/>
    <w:rsid w:val="00DD04BD"/>
    <w:rsid w:val="00DD1D5D"/>
    <w:rsid w:val="00DE27E0"/>
    <w:rsid w:val="00DF1C9D"/>
    <w:rsid w:val="00E10CDE"/>
    <w:rsid w:val="00E2071E"/>
    <w:rsid w:val="00E2682A"/>
    <w:rsid w:val="00E45C24"/>
    <w:rsid w:val="00E513AD"/>
    <w:rsid w:val="00F07874"/>
    <w:rsid w:val="00F47C00"/>
    <w:rsid w:val="00F736D8"/>
    <w:rsid w:val="00F8244C"/>
    <w:rsid w:val="00F9253D"/>
    <w:rsid w:val="00F96802"/>
    <w:rsid w:val="00FA12C8"/>
    <w:rsid w:val="00FB311C"/>
    <w:rsid w:val="00FD4096"/>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117A87"/>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sZCMoDYEfTQ"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Q3fFHKXV7ZQ"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Yb18h1TPRN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248CD4-3267-4946-A665-17C4BD39A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Jane Vickers</cp:lastModifiedBy>
  <cp:revision>6</cp:revision>
  <cp:lastPrinted>2019-01-10T14:49:00Z</cp:lastPrinted>
  <dcterms:created xsi:type="dcterms:W3CDTF">2019-01-11T00:03:00Z</dcterms:created>
  <dcterms:modified xsi:type="dcterms:W3CDTF">2019-01-11T12:12:00Z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